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DF" w:rsidRPr="009052DF" w:rsidRDefault="009052DF" w:rsidP="009052DF">
      <w:pPr>
        <w:pStyle w:val="2"/>
        <w:spacing w:line="240" w:lineRule="exact"/>
        <w:rPr>
          <w:color w:val="auto"/>
          <w:sz w:val="8"/>
        </w:rPr>
      </w:pPr>
      <w:r w:rsidRPr="009052DF">
        <w:rPr>
          <w:b w:val="0"/>
          <w:bCs w:val="0"/>
          <w:color w:val="auto"/>
        </w:rPr>
        <w:t>РОССИЙСКАЯ ФЕДЕРАЦИЯ</w:t>
      </w:r>
    </w:p>
    <w:p w:rsidR="009052DF" w:rsidRPr="009052DF" w:rsidRDefault="009052DF" w:rsidP="009052DF">
      <w:pPr>
        <w:spacing w:line="240" w:lineRule="exact"/>
        <w:jc w:val="center"/>
        <w:rPr>
          <w:caps/>
          <w:lang w:val="ru-RU"/>
        </w:rPr>
      </w:pPr>
      <w:r w:rsidRPr="009052DF">
        <w:rPr>
          <w:caps/>
          <w:lang w:val="ru-RU"/>
        </w:rPr>
        <w:t>орловская область</w:t>
      </w:r>
    </w:p>
    <w:p w:rsidR="009052DF" w:rsidRPr="009052DF" w:rsidRDefault="009052DF" w:rsidP="009052DF">
      <w:pPr>
        <w:spacing w:line="240" w:lineRule="exact"/>
        <w:jc w:val="center"/>
        <w:rPr>
          <w:caps/>
          <w:lang w:val="ru-RU"/>
        </w:rPr>
      </w:pPr>
      <w:r w:rsidRPr="009052DF">
        <w:rPr>
          <w:caps/>
          <w:lang w:val="ru-RU"/>
        </w:rPr>
        <w:t>муниципальное образование «Город орел»</w:t>
      </w:r>
    </w:p>
    <w:p w:rsidR="009052DF" w:rsidRPr="009052DF" w:rsidRDefault="009052DF" w:rsidP="009052DF">
      <w:pPr>
        <w:pStyle w:val="1"/>
        <w:rPr>
          <w:b w:val="0"/>
          <w:bCs w:val="0"/>
          <w:color w:val="auto"/>
          <w:spacing w:val="30"/>
          <w:sz w:val="40"/>
        </w:rPr>
      </w:pPr>
      <w:r w:rsidRPr="009052DF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9052DF" w:rsidRPr="009052DF" w:rsidRDefault="009052DF" w:rsidP="009052DF">
      <w:pPr>
        <w:jc w:val="center"/>
        <w:rPr>
          <w:b/>
          <w:bCs/>
          <w:sz w:val="2"/>
          <w:lang w:val="ru-RU"/>
        </w:rPr>
      </w:pPr>
    </w:p>
    <w:p w:rsidR="009052DF" w:rsidRPr="009052DF" w:rsidRDefault="009052DF" w:rsidP="009052DF">
      <w:pPr>
        <w:pStyle w:val="3"/>
        <w:jc w:val="center"/>
        <w:rPr>
          <w:color w:val="auto"/>
          <w:spacing w:val="40"/>
          <w:lang w:val="ru-RU"/>
        </w:rPr>
      </w:pPr>
    </w:p>
    <w:p w:rsidR="009052DF" w:rsidRPr="009052DF" w:rsidRDefault="009052DF" w:rsidP="009052DF">
      <w:pPr>
        <w:pStyle w:val="4"/>
        <w:rPr>
          <w:caps/>
          <w:color w:val="auto"/>
          <w:sz w:val="32"/>
        </w:rPr>
      </w:pPr>
      <w:r w:rsidRPr="009052DF">
        <w:rPr>
          <w:caps/>
          <w:color w:val="auto"/>
          <w:sz w:val="32"/>
        </w:rPr>
        <w:t>Постановление</w:t>
      </w:r>
    </w:p>
    <w:p w:rsidR="009052DF" w:rsidRPr="009052DF" w:rsidRDefault="00791264" w:rsidP="009052DF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06 сентября 2022</w:t>
      </w:r>
      <w:r w:rsidR="009052DF" w:rsidRPr="009052DF">
        <w:rPr>
          <w:lang w:val="ru-RU"/>
        </w:rPr>
        <w:tab/>
        <w:t xml:space="preserve">      </w:t>
      </w:r>
      <w:r w:rsidR="009052DF" w:rsidRPr="009052DF">
        <w:rPr>
          <w:lang w:val="ru-RU"/>
        </w:rPr>
        <w:tab/>
        <w:t xml:space="preserve">          </w:t>
      </w:r>
      <w:r w:rsidR="008E2D2A">
        <w:rPr>
          <w:lang w:val="ru-RU"/>
        </w:rPr>
        <w:t xml:space="preserve">                         </w:t>
      </w:r>
      <w:bookmarkStart w:id="0" w:name="_GoBack"/>
      <w:bookmarkEnd w:id="0"/>
      <w:r w:rsidR="009052DF" w:rsidRPr="009052DF">
        <w:rPr>
          <w:lang w:val="ru-RU"/>
        </w:rPr>
        <w:t xml:space="preserve">       №</w:t>
      </w:r>
      <w:r>
        <w:rPr>
          <w:lang w:val="ru-RU"/>
        </w:rPr>
        <w:t xml:space="preserve"> 4938</w:t>
      </w:r>
    </w:p>
    <w:p w:rsidR="009052DF" w:rsidRPr="009052DF" w:rsidRDefault="009052DF" w:rsidP="009052DF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9052DF">
        <w:rPr>
          <w:lang w:val="ru-RU"/>
        </w:rPr>
        <w:t>Орёл</w:t>
      </w:r>
    </w:p>
    <w:p w:rsidR="009052DF" w:rsidRPr="00FC64D2" w:rsidRDefault="009052DF" w:rsidP="009052D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052DF" w:rsidRPr="00FC64D2" w:rsidRDefault="009052DF" w:rsidP="009052D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052DF" w:rsidRPr="00784EE0" w:rsidRDefault="009052DF" w:rsidP="009052D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</w:t>
      </w:r>
      <w:r w:rsidRPr="00CC7447">
        <w:rPr>
          <w:sz w:val="28"/>
          <w:szCs w:val="28"/>
          <w:lang w:val="ru-RU"/>
        </w:rPr>
        <w:t>0040217:44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пер. Межевой, 8а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57:25:0040217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9052DF" w:rsidRDefault="009052DF" w:rsidP="009052DF">
      <w:pPr>
        <w:pStyle w:val="Standard"/>
        <w:rPr>
          <w:sz w:val="28"/>
          <w:szCs w:val="28"/>
          <w:lang w:val="ru-RU"/>
        </w:rPr>
      </w:pPr>
    </w:p>
    <w:p w:rsidR="009052DF" w:rsidRPr="00B10B0E" w:rsidRDefault="009052DF" w:rsidP="009052DF">
      <w:pPr>
        <w:pStyle w:val="Standard"/>
        <w:rPr>
          <w:sz w:val="28"/>
          <w:szCs w:val="28"/>
          <w:lang w:val="ru-RU"/>
        </w:rPr>
      </w:pPr>
    </w:p>
    <w:p w:rsidR="009052DF" w:rsidRPr="00B10B0E" w:rsidRDefault="009052DF" w:rsidP="009052DF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Грекова</w:t>
      </w:r>
      <w:proofErr w:type="spellEnd"/>
      <w:r w:rsidRPr="00CC74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Н.Е.</w:t>
      </w:r>
      <w:r w:rsidRPr="00CC7447">
        <w:rPr>
          <w:sz w:val="28"/>
          <w:szCs w:val="28"/>
          <w:lang w:val="ru-RU"/>
        </w:rPr>
        <w:t xml:space="preserve">, </w:t>
      </w:r>
      <w:proofErr w:type="spellStart"/>
      <w:r w:rsidRPr="00CC7447">
        <w:rPr>
          <w:sz w:val="28"/>
          <w:szCs w:val="28"/>
          <w:lang w:val="ru-RU"/>
        </w:rPr>
        <w:t>Греков</w:t>
      </w:r>
      <w:r>
        <w:rPr>
          <w:sz w:val="28"/>
          <w:szCs w:val="28"/>
          <w:lang w:val="ru-RU"/>
        </w:rPr>
        <w:t>а</w:t>
      </w:r>
      <w:proofErr w:type="spellEnd"/>
      <w:r w:rsidRPr="00CC74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Д.Н.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</w:t>
      </w:r>
      <w:r>
        <w:rPr>
          <w:sz w:val="28"/>
          <w:szCs w:val="28"/>
          <w:lang w:val="ru-RU"/>
        </w:rPr>
        <w:t>убличных слушаний</w:t>
      </w:r>
      <w:r w:rsidRPr="00B10B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29 августа 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 w:rsidR="00791264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13 июля 202</w:t>
      </w:r>
      <w:r w:rsidRPr="0025379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года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117234311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="00791264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 w:rsidR="00791264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052DF" w:rsidRPr="00516876" w:rsidRDefault="009052DF" w:rsidP="009052D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429</w:t>
      </w:r>
      <w:r w:rsidRPr="003A0BFF">
        <w:rPr>
          <w:sz w:val="28"/>
          <w:szCs w:val="28"/>
          <w:lang w:val="ru-RU"/>
        </w:rPr>
        <w:t xml:space="preserve"> кв. м, </w:t>
      </w:r>
      <w:r w:rsidRPr="00FF6066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40217</w:t>
      </w:r>
      <w:r w:rsidRPr="00FF606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44</w:t>
      </w:r>
      <w:r w:rsidRPr="00FF6066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394</w:t>
      </w:r>
      <w:r w:rsidRPr="00FF6066">
        <w:rPr>
          <w:sz w:val="28"/>
          <w:szCs w:val="28"/>
          <w:lang w:val="ru-RU"/>
        </w:rPr>
        <w:t xml:space="preserve"> </w:t>
      </w:r>
      <w:proofErr w:type="spellStart"/>
      <w:r w:rsidRPr="00FF6066">
        <w:rPr>
          <w:sz w:val="28"/>
          <w:szCs w:val="28"/>
          <w:lang w:val="ru-RU"/>
        </w:rPr>
        <w:t>кв.м</w:t>
      </w:r>
      <w:proofErr w:type="spellEnd"/>
      <w:r w:rsidRPr="00FF6066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  <w:t>пер. Межевой, 8а</w:t>
      </w:r>
      <w:r w:rsidRPr="00FF6066">
        <w:rPr>
          <w:sz w:val="28"/>
          <w:szCs w:val="28"/>
          <w:lang w:val="ru-RU"/>
        </w:rPr>
        <w:t xml:space="preserve">, принадлежащего на праве </w:t>
      </w:r>
      <w:r>
        <w:rPr>
          <w:sz w:val="28"/>
          <w:szCs w:val="28"/>
          <w:lang w:val="ru-RU"/>
        </w:rPr>
        <w:t xml:space="preserve">общей долевой </w:t>
      </w:r>
      <w:r w:rsidRPr="00FF6066"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 xml:space="preserve"> </w:t>
      </w:r>
      <w:proofErr w:type="spellStart"/>
      <w:r w:rsidRPr="00107EDD">
        <w:rPr>
          <w:sz w:val="28"/>
          <w:szCs w:val="28"/>
          <w:lang w:val="ru-RU"/>
        </w:rPr>
        <w:t>Грекову</w:t>
      </w:r>
      <w:proofErr w:type="spellEnd"/>
      <w:r w:rsidRPr="00107EDD">
        <w:rPr>
          <w:sz w:val="28"/>
          <w:szCs w:val="28"/>
          <w:lang w:val="ru-RU"/>
        </w:rPr>
        <w:t xml:space="preserve"> Николаю Евгеньевичу, </w:t>
      </w:r>
      <w:proofErr w:type="spellStart"/>
      <w:r w:rsidRPr="00107EDD">
        <w:rPr>
          <w:sz w:val="28"/>
          <w:szCs w:val="28"/>
          <w:lang w:val="ru-RU"/>
        </w:rPr>
        <w:t>Грекову</w:t>
      </w:r>
      <w:proofErr w:type="spellEnd"/>
      <w:r w:rsidRPr="00107EDD">
        <w:rPr>
          <w:sz w:val="28"/>
          <w:szCs w:val="28"/>
          <w:lang w:val="ru-RU"/>
        </w:rPr>
        <w:t xml:space="preserve"> Дмитрию Николаевичу, и земель, находящихся в государственной собственности, площадью 35 </w:t>
      </w:r>
      <w:proofErr w:type="spellStart"/>
      <w:r w:rsidRPr="00107EDD">
        <w:rPr>
          <w:sz w:val="28"/>
          <w:szCs w:val="28"/>
          <w:lang w:val="ru-RU"/>
        </w:rPr>
        <w:t>кв.м</w:t>
      </w:r>
      <w:proofErr w:type="spellEnd"/>
      <w:r w:rsidRPr="00107EDD">
        <w:rPr>
          <w:sz w:val="28"/>
          <w:szCs w:val="28"/>
          <w:lang w:val="ru-RU"/>
        </w:rPr>
        <w:t>, в кадастровом квартале № 57:25:0040217</w:t>
      </w:r>
      <w:r w:rsidRPr="00516876">
        <w:rPr>
          <w:sz w:val="28"/>
          <w:szCs w:val="28"/>
          <w:lang w:val="ru-RU"/>
        </w:rPr>
        <w:t>.</w:t>
      </w:r>
    </w:p>
    <w:p w:rsidR="009052DF" w:rsidRPr="00516876" w:rsidRDefault="009052DF" w:rsidP="009052DF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9052DF" w:rsidRPr="00516876" w:rsidRDefault="009052DF" w:rsidP="009052D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lastRenderedPageBreak/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791264"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052DF" w:rsidRDefault="009052DF" w:rsidP="009052D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 w:rsidR="00791264">
        <w:rPr>
          <w:rFonts w:eastAsia="Calibri"/>
          <w:sz w:val="28"/>
          <w:szCs w:val="28"/>
          <w:lang w:val="ru-RU"/>
        </w:rPr>
        <w:t xml:space="preserve"> </w:t>
      </w:r>
      <w:r w:rsidRPr="00925A3B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12.07</w:t>
      </w:r>
      <w:r w:rsidRPr="00925A3B">
        <w:rPr>
          <w:rFonts w:eastAsia="Calibri"/>
          <w:sz w:val="28"/>
          <w:szCs w:val="28"/>
          <w:lang w:val="ru-RU"/>
        </w:rPr>
        <w:t>.202</w:t>
      </w:r>
      <w:r>
        <w:rPr>
          <w:rFonts w:eastAsia="Calibri"/>
          <w:sz w:val="28"/>
          <w:szCs w:val="28"/>
          <w:lang w:val="ru-RU"/>
        </w:rPr>
        <w:t>2</w:t>
      </w:r>
      <w:r w:rsidRPr="00925A3B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9052DF" w:rsidRDefault="009052DF" w:rsidP="009052DF">
      <w:pPr>
        <w:pStyle w:val="Standard"/>
        <w:jc w:val="both"/>
        <w:rPr>
          <w:sz w:val="28"/>
          <w:szCs w:val="28"/>
          <w:lang w:val="ru-RU" w:eastAsia="ru-RU"/>
        </w:rPr>
      </w:pPr>
    </w:p>
    <w:p w:rsidR="009052DF" w:rsidRDefault="009052DF" w:rsidP="009052DF">
      <w:pPr>
        <w:pStyle w:val="Standard"/>
        <w:jc w:val="both"/>
        <w:rPr>
          <w:sz w:val="28"/>
          <w:szCs w:val="28"/>
          <w:lang w:val="ru-RU" w:eastAsia="ru-RU"/>
        </w:rPr>
      </w:pPr>
    </w:p>
    <w:p w:rsidR="009052DF" w:rsidRPr="00516876" w:rsidRDefault="009052DF" w:rsidP="009052DF">
      <w:pPr>
        <w:pStyle w:val="Standard"/>
        <w:jc w:val="both"/>
        <w:rPr>
          <w:sz w:val="28"/>
          <w:szCs w:val="28"/>
          <w:lang w:val="ru-RU" w:eastAsia="ru-RU"/>
        </w:rPr>
      </w:pPr>
    </w:p>
    <w:p w:rsidR="009052DF" w:rsidRPr="00516876" w:rsidRDefault="009052DF" w:rsidP="009052DF">
      <w:pPr>
        <w:tabs>
          <w:tab w:val="left" w:pos="1515"/>
        </w:tabs>
        <w:jc w:val="right"/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264666" w:rsidRPr="009052DF" w:rsidRDefault="00264666">
      <w:pPr>
        <w:rPr>
          <w:lang w:val="ru-RU"/>
        </w:rPr>
      </w:pPr>
    </w:p>
    <w:sectPr w:rsidR="00264666" w:rsidRPr="0090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CC"/>
    <w:rsid w:val="000F7CCC"/>
    <w:rsid w:val="00264666"/>
    <w:rsid w:val="00791264"/>
    <w:rsid w:val="008E2D2A"/>
    <w:rsid w:val="009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AE29"/>
  <w15:chartTrackingRefBased/>
  <w15:docId w15:val="{1E3D5159-199E-45DF-B4EC-2338CDF0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052DF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9052DF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05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9052DF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2DF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052DF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052DF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052DF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9052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0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4</cp:revision>
  <dcterms:created xsi:type="dcterms:W3CDTF">2022-09-07T09:25:00Z</dcterms:created>
  <dcterms:modified xsi:type="dcterms:W3CDTF">2022-09-07T09:35:00Z</dcterms:modified>
</cp:coreProperties>
</file>