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847D9F">
        <w:rPr>
          <w:b/>
          <w:bCs/>
          <w:sz w:val="28"/>
          <w:szCs w:val="28"/>
          <w:lang w:val="ru-RU"/>
        </w:rPr>
        <w:t>17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847D9F">
        <w:rPr>
          <w:b/>
          <w:bCs/>
          <w:sz w:val="28"/>
          <w:szCs w:val="28"/>
          <w:lang w:val="ru-RU"/>
        </w:rPr>
        <w:t xml:space="preserve">февраля </w:t>
      </w:r>
      <w:r w:rsidRPr="00BD6E83">
        <w:rPr>
          <w:b/>
          <w:bCs/>
          <w:sz w:val="28"/>
          <w:szCs w:val="28"/>
          <w:lang w:val="ru-RU"/>
        </w:rPr>
        <w:t>202</w:t>
      </w:r>
      <w:r w:rsidR="00847D9F">
        <w:rPr>
          <w:b/>
          <w:bCs/>
          <w:sz w:val="28"/>
          <w:szCs w:val="28"/>
          <w:lang w:val="ru-RU"/>
        </w:rPr>
        <w:t>6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847D9F" w:rsidRPr="005C41F7">
        <w:rPr>
          <w:b/>
          <w:sz w:val="28"/>
          <w:szCs w:val="28"/>
          <w:lang w:val="ru-RU"/>
        </w:rPr>
        <w:t xml:space="preserve">Проект </w:t>
      </w:r>
      <w:r w:rsidR="00847D9F">
        <w:rPr>
          <w:b/>
          <w:sz w:val="28"/>
          <w:szCs w:val="28"/>
          <w:lang w:val="ru-RU"/>
        </w:rPr>
        <w:t xml:space="preserve">межевания территории </w:t>
      </w:r>
      <w:r w:rsidR="00847D9F" w:rsidRPr="002A560C">
        <w:rPr>
          <w:b/>
          <w:sz w:val="28"/>
          <w:szCs w:val="28"/>
          <w:lang w:val="ru-RU"/>
        </w:rPr>
        <w:t>в када</w:t>
      </w:r>
      <w:r w:rsidR="00847D9F">
        <w:rPr>
          <w:b/>
          <w:sz w:val="28"/>
          <w:szCs w:val="28"/>
          <w:lang w:val="ru-RU"/>
        </w:rPr>
        <w:t>стровом квартале 57:25:0021319,</w:t>
      </w:r>
      <w:r w:rsidR="00847D9F">
        <w:rPr>
          <w:b/>
          <w:sz w:val="28"/>
          <w:szCs w:val="28"/>
          <w:lang w:val="ru-RU"/>
        </w:rPr>
        <w:br/>
      </w:r>
      <w:r w:rsidR="00847D9F" w:rsidRPr="002A560C">
        <w:rPr>
          <w:b/>
          <w:sz w:val="28"/>
          <w:szCs w:val="28"/>
          <w:lang w:val="ru-RU"/>
        </w:rPr>
        <w:t xml:space="preserve">местоположением: г. Орёл, ул. </w:t>
      </w:r>
      <w:proofErr w:type="gramStart"/>
      <w:r w:rsidR="00847D9F" w:rsidRPr="002A560C">
        <w:rPr>
          <w:b/>
          <w:sz w:val="28"/>
          <w:szCs w:val="28"/>
          <w:lang w:val="ru-RU"/>
        </w:rPr>
        <w:t>Высоковольтная</w:t>
      </w:r>
      <w:proofErr w:type="gramEnd"/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2176A" w:rsidRPr="003F1058" w:rsidRDefault="0022176A" w:rsidP="0022176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847D9F"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47D9F">
        <w:rPr>
          <w:rFonts w:cs="Times New Roman"/>
          <w:b/>
          <w:bCs/>
          <w:sz w:val="28"/>
          <w:szCs w:val="28"/>
          <w:lang w:val="ru-RU"/>
        </w:rPr>
        <w:t>27.01.2026</w:t>
      </w:r>
      <w:r w:rsidR="00847D9F"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847D9F">
        <w:rPr>
          <w:rFonts w:cs="Times New Roman"/>
          <w:b/>
          <w:bCs/>
          <w:sz w:val="28"/>
          <w:szCs w:val="28"/>
          <w:lang w:val="ru-RU"/>
        </w:rPr>
        <w:t xml:space="preserve"> 5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847D9F">
        <w:rPr>
          <w:b/>
          <w:bCs/>
          <w:sz w:val="28"/>
          <w:szCs w:val="28"/>
          <w:lang w:val="ru-RU"/>
        </w:rPr>
        <w:t>2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847D9F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847D9F">
        <w:rPr>
          <w:b/>
          <w:bCs/>
          <w:sz w:val="28"/>
          <w:szCs w:val="28"/>
          <w:lang w:val="ru-RU"/>
        </w:rPr>
        <w:t>от «</w:t>
      </w:r>
      <w:r w:rsidR="00847D9F" w:rsidRPr="00847D9F">
        <w:rPr>
          <w:b/>
          <w:bCs/>
          <w:sz w:val="28"/>
          <w:szCs w:val="28"/>
          <w:lang w:val="ru-RU"/>
        </w:rPr>
        <w:t>12</w:t>
      </w:r>
      <w:r w:rsidRPr="00847D9F">
        <w:rPr>
          <w:b/>
          <w:bCs/>
          <w:sz w:val="28"/>
          <w:szCs w:val="28"/>
          <w:lang w:val="ru-RU"/>
        </w:rPr>
        <w:t xml:space="preserve">» </w:t>
      </w:r>
      <w:r w:rsidR="00847D9F" w:rsidRPr="00847D9F">
        <w:rPr>
          <w:b/>
          <w:bCs/>
          <w:sz w:val="28"/>
          <w:szCs w:val="28"/>
          <w:lang w:val="ru-RU"/>
        </w:rPr>
        <w:t>февраля</w:t>
      </w:r>
      <w:r w:rsidR="00BD6E83" w:rsidRPr="00847D9F">
        <w:rPr>
          <w:b/>
          <w:bCs/>
          <w:sz w:val="28"/>
          <w:szCs w:val="28"/>
          <w:lang w:val="ru-RU"/>
        </w:rPr>
        <w:t xml:space="preserve"> 202</w:t>
      </w:r>
      <w:r w:rsidR="00847D9F" w:rsidRPr="00847D9F">
        <w:rPr>
          <w:b/>
          <w:bCs/>
          <w:sz w:val="28"/>
          <w:szCs w:val="28"/>
          <w:lang w:val="ru-RU"/>
        </w:rPr>
        <w:t>6</w:t>
      </w:r>
      <w:r w:rsidR="000A7EE9" w:rsidRPr="00847D9F">
        <w:rPr>
          <w:b/>
          <w:bCs/>
          <w:sz w:val="28"/>
          <w:szCs w:val="28"/>
          <w:lang w:val="ru-RU"/>
        </w:rPr>
        <w:t xml:space="preserve"> </w:t>
      </w:r>
      <w:r w:rsidRPr="00847D9F">
        <w:rPr>
          <w:b/>
          <w:bCs/>
          <w:sz w:val="28"/>
          <w:szCs w:val="28"/>
          <w:lang w:val="ru-RU"/>
        </w:rPr>
        <w:t xml:space="preserve">года № </w:t>
      </w:r>
      <w:r w:rsidR="00847D9F">
        <w:rPr>
          <w:b/>
          <w:bCs/>
          <w:sz w:val="28"/>
          <w:szCs w:val="28"/>
          <w:lang w:val="ru-RU"/>
        </w:rPr>
        <w:t xml:space="preserve">5 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457E87" w:rsidTr="00847D9F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7D9F" w:rsidRPr="00847D9F" w:rsidRDefault="00847D9F" w:rsidP="00847D9F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847D9F">
              <w:rPr>
                <w:sz w:val="28"/>
                <w:szCs w:val="28"/>
                <w:lang w:val="ru-RU"/>
              </w:rPr>
              <w:t>Инженерная сеть</w:t>
            </w:r>
            <w:r>
              <w:rPr>
                <w:sz w:val="28"/>
                <w:szCs w:val="28"/>
                <w:lang w:val="ru-RU"/>
              </w:rPr>
              <w:t>, расположенная на территории, испрашиваемой к перераспределени</w:t>
            </w:r>
            <w:r w:rsidR="00457E87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  <w:lang w:val="ru-RU"/>
              </w:rPr>
              <w:t>,</w:t>
            </w:r>
            <w:r w:rsidRPr="00847D9F">
              <w:rPr>
                <w:sz w:val="28"/>
                <w:szCs w:val="28"/>
                <w:lang w:val="ru-RU"/>
              </w:rPr>
              <w:t xml:space="preserve"> стоит на балансе ООО «</w:t>
            </w:r>
            <w:proofErr w:type="spellStart"/>
            <w:r w:rsidRPr="00847D9F">
              <w:rPr>
                <w:sz w:val="28"/>
                <w:szCs w:val="28"/>
                <w:lang w:val="ru-RU"/>
              </w:rPr>
              <w:t>Орелиндустрия</w:t>
            </w:r>
            <w:proofErr w:type="spellEnd"/>
            <w:r w:rsidRPr="00847D9F">
              <w:rPr>
                <w:sz w:val="28"/>
                <w:szCs w:val="28"/>
                <w:lang w:val="ru-RU"/>
              </w:rPr>
              <w:t xml:space="preserve"> ПАО «</w:t>
            </w:r>
            <w:proofErr w:type="spellStart"/>
            <w:r w:rsidRPr="00847D9F">
              <w:rPr>
                <w:sz w:val="28"/>
                <w:szCs w:val="28"/>
                <w:lang w:val="ru-RU"/>
              </w:rPr>
              <w:t>Орелстрой</w:t>
            </w:r>
            <w:proofErr w:type="spellEnd"/>
            <w:r w:rsidRPr="00847D9F">
              <w:rPr>
                <w:sz w:val="28"/>
                <w:szCs w:val="28"/>
                <w:lang w:val="ru-RU"/>
              </w:rPr>
              <w:t xml:space="preserve">» и мы согласовывали проект межевания территории с ними.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214DAF" w:rsidRPr="001C2249" w:rsidRDefault="00847D9F" w:rsidP="00847D9F">
            <w:pPr>
              <w:pStyle w:val="Standard"/>
              <w:spacing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847D9F">
              <w:rPr>
                <w:sz w:val="28"/>
                <w:szCs w:val="28"/>
                <w:lang w:val="ru-RU"/>
              </w:rPr>
              <w:t xml:space="preserve">В своем письме они также указали, что водопровод d=150 мм </w:t>
            </w:r>
            <w:proofErr w:type="spellStart"/>
            <w:r w:rsidRPr="00847D9F">
              <w:rPr>
                <w:sz w:val="28"/>
                <w:szCs w:val="28"/>
                <w:lang w:val="ru-RU"/>
              </w:rPr>
              <w:t>чуг</w:t>
            </w:r>
            <w:proofErr w:type="spellEnd"/>
            <w:r w:rsidRPr="00847D9F">
              <w:rPr>
                <w:sz w:val="28"/>
                <w:szCs w:val="28"/>
                <w:lang w:val="ru-RU"/>
              </w:rPr>
              <w:t>. в данный момент не используется из-за ликвидации насосной станции.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4DAF" w:rsidRDefault="00847D9F" w:rsidP="00847D9F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847D9F">
              <w:rPr>
                <w:sz w:val="28"/>
                <w:szCs w:val="28"/>
                <w:lang w:val="ru-RU"/>
              </w:rPr>
              <w:t xml:space="preserve">Учесть высказанное. </w:t>
            </w:r>
            <w:r w:rsidRPr="00847D9F">
              <w:rPr>
                <w:sz w:val="28"/>
                <w:szCs w:val="28"/>
                <w:lang w:val="ru-RU"/>
              </w:rPr>
              <w:br/>
              <w:t xml:space="preserve">Указать в проекте межевания территории </w:t>
            </w:r>
            <w:r w:rsidR="00457E87">
              <w:rPr>
                <w:sz w:val="28"/>
                <w:szCs w:val="28"/>
                <w:lang w:val="ru-RU"/>
              </w:rPr>
              <w:t xml:space="preserve">о необходимости </w:t>
            </w:r>
            <w:r w:rsidRPr="00847D9F">
              <w:rPr>
                <w:sz w:val="28"/>
                <w:szCs w:val="28"/>
                <w:lang w:val="ru-RU"/>
              </w:rPr>
              <w:t>обеспечени</w:t>
            </w:r>
            <w:r w:rsidR="00457E87">
              <w:rPr>
                <w:sz w:val="28"/>
                <w:szCs w:val="28"/>
                <w:lang w:val="ru-RU"/>
              </w:rPr>
              <w:t>я</w:t>
            </w:r>
            <w:r w:rsidRPr="00847D9F">
              <w:rPr>
                <w:sz w:val="28"/>
                <w:szCs w:val="28"/>
                <w:lang w:val="ru-RU"/>
              </w:rPr>
              <w:t xml:space="preserve"> доступа к </w:t>
            </w:r>
            <w:r>
              <w:rPr>
                <w:sz w:val="28"/>
                <w:szCs w:val="28"/>
                <w:lang w:val="ru-RU"/>
              </w:rPr>
              <w:t xml:space="preserve">инженерной сети для её эксплуатации и обслуживания. </w:t>
            </w:r>
            <w:r w:rsidR="00457E87">
              <w:rPr>
                <w:sz w:val="28"/>
                <w:szCs w:val="28"/>
                <w:lang w:val="ru-RU"/>
              </w:rPr>
              <w:t xml:space="preserve"> </w:t>
            </w:r>
          </w:p>
          <w:p w:rsidR="00847D9F" w:rsidRPr="004611F7" w:rsidRDefault="004611F7" w:rsidP="00457E87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З</w:t>
            </w:r>
            <w:r w:rsidRPr="004611F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емли в пределах охранной зоны водопровода использовать в соответствии </w:t>
            </w: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с</w:t>
            </w:r>
            <w:r w:rsidRPr="004611F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 «СП 42.13330.2016. Свод правил. Градостроительство. Планировка и застройка городских и сельских поселений. Актуализированная редакция СНиП 2.07.01-89*», </w:t>
            </w:r>
            <w:r w:rsidR="00457E87" w:rsidRPr="004611F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Постановлением </w:t>
            </w:r>
            <w:r w:rsidR="00457E87" w:rsidRPr="004611F7">
              <w:rPr>
                <w:rFonts w:eastAsia="Times New Roman" w:cs="Times New Roman"/>
                <w:sz w:val="28"/>
                <w:szCs w:val="28"/>
                <w:lang w:val="ru-RU" w:eastAsia="zh-CN"/>
              </w:rPr>
              <w:lastRenderedPageBreak/>
              <w:t>Главного государственного санитарного врача Росс</w:t>
            </w:r>
            <w:r w:rsid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ийской Федерации от 14.03.2002 </w:t>
            </w:r>
            <w:r w:rsidR="00457E87" w:rsidRPr="004611F7">
              <w:rPr>
                <w:rFonts w:eastAsia="Times New Roman" w:cs="Times New Roman"/>
                <w:sz w:val="28"/>
                <w:szCs w:val="28"/>
                <w:lang w:val="ru-RU" w:eastAsia="zh-CN"/>
              </w:rPr>
              <w:t>№ 10</w:t>
            </w:r>
            <w:r w:rsid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 «</w:t>
            </w:r>
            <w:r w:rsidR="00457E87" w:rsidRP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О введении в действие </w:t>
            </w:r>
            <w:r w:rsid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>С</w:t>
            </w:r>
            <w:r w:rsidR="00457E87" w:rsidRP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>анитарных правил и норм</w:t>
            </w:r>
            <w:r w:rsid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 xml:space="preserve"> «</w:t>
            </w:r>
            <w:r w:rsidR="00457E87" w:rsidRP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>Зоны санитарной охраны источников водоснабжения и водопроводов питьевого назначения. СанПиН 2.1.4.1110-02</w:t>
            </w:r>
            <w:r w:rsidR="00457E87">
              <w:rPr>
                <w:rFonts w:eastAsia="Times New Roman" w:cs="Times New Roman"/>
                <w:sz w:val="28"/>
                <w:szCs w:val="28"/>
                <w:lang w:val="ru-RU" w:eastAsia="zh-CN"/>
              </w:rPr>
              <w:t>»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847D9F" w:rsidRDefault="00EE4B91" w:rsidP="00847D9F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847D9F" w:rsidRPr="00847D9F">
        <w:rPr>
          <w:rFonts w:cs="Times New Roman"/>
          <w:bCs/>
          <w:sz w:val="28"/>
          <w:szCs w:val="28"/>
          <w:lang w:val="ru-RU"/>
        </w:rPr>
        <w:t>межевания территории в када</w:t>
      </w:r>
      <w:r w:rsidR="00847D9F">
        <w:rPr>
          <w:rFonts w:cs="Times New Roman"/>
          <w:bCs/>
          <w:sz w:val="28"/>
          <w:szCs w:val="28"/>
          <w:lang w:val="ru-RU"/>
        </w:rPr>
        <w:t xml:space="preserve">стровом квартале 57:25:0021319, </w:t>
      </w:r>
      <w:r w:rsidR="00847D9F" w:rsidRPr="00847D9F">
        <w:rPr>
          <w:rFonts w:cs="Times New Roman"/>
          <w:bCs/>
          <w:sz w:val="28"/>
          <w:szCs w:val="28"/>
          <w:lang w:val="ru-RU"/>
        </w:rPr>
        <w:t>местоположением:</w:t>
      </w:r>
      <w:r w:rsidR="00847D9F">
        <w:rPr>
          <w:rFonts w:cs="Times New Roman"/>
          <w:bCs/>
          <w:sz w:val="28"/>
          <w:szCs w:val="28"/>
          <w:lang w:val="ru-RU"/>
        </w:rPr>
        <w:br/>
      </w:r>
      <w:r w:rsidR="00847D9F" w:rsidRPr="00847D9F">
        <w:rPr>
          <w:rFonts w:cs="Times New Roman"/>
          <w:bCs/>
          <w:sz w:val="28"/>
          <w:szCs w:val="28"/>
          <w:lang w:val="ru-RU"/>
        </w:rPr>
        <w:t>г. Орёл, ул. Высоковольтная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Pr="00847D9F" w:rsidRDefault="00EE4B91" w:rsidP="00847D9F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</w:t>
      </w:r>
      <w:r w:rsidR="00847D9F">
        <w:rPr>
          <w:sz w:val="28"/>
          <w:szCs w:val="28"/>
          <w:lang w:val="ru-RU"/>
        </w:rPr>
        <w:t xml:space="preserve"> доработать и</w:t>
      </w:r>
      <w:r w:rsidR="006E4D58" w:rsidRPr="00FE0C0E">
        <w:rPr>
          <w:sz w:val="28"/>
          <w:szCs w:val="28"/>
          <w:lang w:val="ru-RU"/>
        </w:rPr>
        <w:t xml:space="preserve"> утвердить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847D9F" w:rsidRPr="00847D9F">
        <w:rPr>
          <w:rFonts w:cs="Times New Roman"/>
          <w:bCs/>
          <w:sz w:val="28"/>
          <w:szCs w:val="28"/>
          <w:lang w:val="ru-RU"/>
        </w:rPr>
        <w:t>межевания территории в када</w:t>
      </w:r>
      <w:r w:rsidR="00847D9F">
        <w:rPr>
          <w:rFonts w:cs="Times New Roman"/>
          <w:bCs/>
          <w:sz w:val="28"/>
          <w:szCs w:val="28"/>
          <w:lang w:val="ru-RU"/>
        </w:rPr>
        <w:t xml:space="preserve">стровом квартале 57:25:0021319, </w:t>
      </w:r>
      <w:r w:rsidR="00847D9F" w:rsidRPr="00847D9F">
        <w:rPr>
          <w:rFonts w:cs="Times New Roman"/>
          <w:bCs/>
          <w:sz w:val="28"/>
          <w:szCs w:val="28"/>
          <w:lang w:val="ru-RU"/>
        </w:rPr>
        <w:t>местоположением: г. Орёл,</w:t>
      </w:r>
      <w:r w:rsidR="00847D9F">
        <w:rPr>
          <w:rFonts w:cs="Times New Roman"/>
          <w:bCs/>
          <w:sz w:val="28"/>
          <w:szCs w:val="28"/>
          <w:lang w:val="ru-RU"/>
        </w:rPr>
        <w:t xml:space="preserve"> </w:t>
      </w:r>
      <w:r w:rsidR="00847D9F" w:rsidRPr="00847D9F">
        <w:rPr>
          <w:rFonts w:cs="Times New Roman"/>
          <w:bCs/>
          <w:sz w:val="28"/>
          <w:szCs w:val="28"/>
          <w:lang w:val="ru-RU"/>
        </w:rPr>
        <w:t xml:space="preserve">ул. </w:t>
      </w:r>
      <w:proofErr w:type="gramStart"/>
      <w:r w:rsidR="00847D9F" w:rsidRPr="00847D9F">
        <w:rPr>
          <w:rFonts w:cs="Times New Roman"/>
          <w:bCs/>
          <w:sz w:val="28"/>
          <w:szCs w:val="28"/>
          <w:lang w:val="ru-RU"/>
        </w:rPr>
        <w:t>Высоковольтная</w:t>
      </w:r>
      <w:proofErr w:type="gramEnd"/>
      <w:r w:rsidR="00847D9F">
        <w:rPr>
          <w:sz w:val="28"/>
          <w:szCs w:val="28"/>
          <w:lang w:val="ru-RU"/>
        </w:rPr>
        <w:t xml:space="preserve">, с учетом высказанных на публичных слушаниях замечаний и предложений. </w:t>
      </w:r>
      <w:r w:rsidR="003A5EF7">
        <w:rPr>
          <w:sz w:val="28"/>
          <w:szCs w:val="28"/>
          <w:lang w:val="ru-RU"/>
        </w:rPr>
        <w:t xml:space="preserve"> </w:t>
      </w:r>
      <w:r w:rsidR="00847D9F">
        <w:rPr>
          <w:sz w:val="28"/>
          <w:szCs w:val="28"/>
          <w:lang w:val="ru-RU"/>
        </w:rPr>
        <w:t xml:space="preserve"> </w:t>
      </w:r>
    </w:p>
    <w:p w:rsidR="00C36B7A" w:rsidRPr="00847D9F" w:rsidRDefault="00C36B7A" w:rsidP="00847D9F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847D9F">
        <w:rPr>
          <w:sz w:val="28"/>
          <w:szCs w:val="28"/>
          <w:lang w:val="ru-RU"/>
        </w:rPr>
        <w:t xml:space="preserve">проекта </w:t>
      </w:r>
      <w:r w:rsidR="00847D9F" w:rsidRPr="00847D9F">
        <w:rPr>
          <w:rFonts w:cs="Times New Roman"/>
          <w:bCs/>
          <w:sz w:val="28"/>
          <w:szCs w:val="28"/>
          <w:lang w:val="ru-RU"/>
        </w:rPr>
        <w:t xml:space="preserve">межевания территории в кадастровом </w:t>
      </w:r>
      <w:r w:rsidR="00847D9F">
        <w:rPr>
          <w:rFonts w:cs="Times New Roman"/>
          <w:bCs/>
          <w:sz w:val="28"/>
          <w:szCs w:val="28"/>
          <w:lang w:val="ru-RU"/>
        </w:rPr>
        <w:t>квартале 57:25:0021319,</w:t>
      </w:r>
      <w:r w:rsidR="00847D9F" w:rsidRPr="00847D9F">
        <w:rPr>
          <w:rFonts w:cs="Times New Roman"/>
          <w:bCs/>
          <w:sz w:val="28"/>
          <w:szCs w:val="28"/>
          <w:lang w:val="ru-RU"/>
        </w:rPr>
        <w:t xml:space="preserve">местоположением: г. Орёл, ул. </w:t>
      </w:r>
      <w:proofErr w:type="gramStart"/>
      <w:r w:rsidR="00847D9F" w:rsidRPr="00847D9F">
        <w:rPr>
          <w:rFonts w:cs="Times New Roman"/>
          <w:bCs/>
          <w:sz w:val="28"/>
          <w:szCs w:val="28"/>
          <w:lang w:val="ru-RU"/>
        </w:rPr>
        <w:t>Высоковольтная</w:t>
      </w:r>
      <w:proofErr w:type="gramEnd"/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 xml:space="preserve">в администрацию города Орла для хранения в техническом </w:t>
      </w:r>
      <w:proofErr w:type="gramStart"/>
      <w:r w:rsidRPr="003F2F05">
        <w:rPr>
          <w:sz w:val="28"/>
          <w:szCs w:val="28"/>
          <w:lang w:val="ru-RU"/>
        </w:rPr>
        <w:t>архиве</w:t>
      </w:r>
      <w:proofErr w:type="gramEnd"/>
      <w:r w:rsidRPr="003F2F05">
        <w:rPr>
          <w:sz w:val="28"/>
          <w:szCs w:val="28"/>
          <w:lang w:val="ru-RU"/>
        </w:rPr>
        <w:t>.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167A2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14DAF"/>
    <w:rsid w:val="0022176A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30956"/>
    <w:rsid w:val="00435432"/>
    <w:rsid w:val="004415E2"/>
    <w:rsid w:val="004456E8"/>
    <w:rsid w:val="00457E87"/>
    <w:rsid w:val="004611F7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34A2"/>
    <w:rsid w:val="006C405D"/>
    <w:rsid w:val="006D0775"/>
    <w:rsid w:val="006E4D58"/>
    <w:rsid w:val="00722FED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47D9F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48D0"/>
    <w:rsid w:val="00CC72CF"/>
    <w:rsid w:val="00CF4773"/>
    <w:rsid w:val="00D43856"/>
    <w:rsid w:val="00D7161B"/>
    <w:rsid w:val="00DA46BB"/>
    <w:rsid w:val="00DE0749"/>
    <w:rsid w:val="00E22753"/>
    <w:rsid w:val="00E37124"/>
    <w:rsid w:val="00E3760F"/>
    <w:rsid w:val="00E9613A"/>
    <w:rsid w:val="00EE4B91"/>
    <w:rsid w:val="00F12DFC"/>
    <w:rsid w:val="00F31352"/>
    <w:rsid w:val="00F5592A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6180-5EDA-4527-90DB-3A00CD3C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2025-01-17T15:41:00Z</cp:lastPrinted>
  <dcterms:created xsi:type="dcterms:W3CDTF">2022-02-03T08:46:00Z</dcterms:created>
  <dcterms:modified xsi:type="dcterms:W3CDTF">2026-02-19T06:39:00Z</dcterms:modified>
</cp:coreProperties>
</file>