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FF" w:rsidRDefault="001C64FF">
      <w:pPr>
        <w:pStyle w:val="ConsPlusTitlePage"/>
      </w:pPr>
      <w:r>
        <w:t xml:space="preserve">Документ предоставлен </w:t>
      </w:r>
      <w:hyperlink r:id="rId4">
        <w:r>
          <w:rPr>
            <w:color w:val="0000FF"/>
          </w:rPr>
          <w:t>КонсультантПлюс</w:t>
        </w:r>
      </w:hyperlink>
      <w:r>
        <w:br/>
      </w:r>
    </w:p>
    <w:p w:rsidR="001C64FF" w:rsidRDefault="001C64FF">
      <w:pPr>
        <w:pStyle w:val="ConsPlusNormal"/>
        <w:ind w:firstLine="540"/>
        <w:jc w:val="both"/>
        <w:outlineLvl w:val="0"/>
      </w:pPr>
    </w:p>
    <w:p w:rsidR="001C64FF" w:rsidRDefault="001C64FF">
      <w:pPr>
        <w:pStyle w:val="ConsPlusTitle"/>
        <w:jc w:val="center"/>
        <w:outlineLvl w:val="0"/>
      </w:pPr>
      <w:r>
        <w:t>АДМИНИСТРАЦИЯ ГОРОДА ОРЛА</w:t>
      </w:r>
    </w:p>
    <w:p w:rsidR="001C64FF" w:rsidRDefault="001C64FF">
      <w:pPr>
        <w:pStyle w:val="ConsPlusTitle"/>
        <w:jc w:val="center"/>
      </w:pPr>
    </w:p>
    <w:p w:rsidR="001C64FF" w:rsidRDefault="001C64FF">
      <w:pPr>
        <w:pStyle w:val="ConsPlusTitle"/>
        <w:jc w:val="center"/>
      </w:pPr>
      <w:r>
        <w:t>ПОСТАНОВЛЕНИЕ</w:t>
      </w:r>
    </w:p>
    <w:p w:rsidR="001C64FF" w:rsidRDefault="001C64FF">
      <w:pPr>
        <w:pStyle w:val="ConsPlusTitle"/>
        <w:jc w:val="center"/>
      </w:pPr>
      <w:r>
        <w:t>от 27 июня 2013 г. N 2905</w:t>
      </w:r>
    </w:p>
    <w:p w:rsidR="001C64FF" w:rsidRDefault="001C64FF">
      <w:pPr>
        <w:pStyle w:val="ConsPlusTitle"/>
        <w:jc w:val="center"/>
      </w:pPr>
    </w:p>
    <w:p w:rsidR="001C64FF" w:rsidRDefault="001C64FF">
      <w:pPr>
        <w:pStyle w:val="ConsPlusTitle"/>
        <w:jc w:val="center"/>
      </w:pPr>
      <w:r>
        <w:t>ОБ УТВЕРЖДЕНИИ СОСТАВОВ</w:t>
      </w:r>
    </w:p>
    <w:p w:rsidR="001C64FF" w:rsidRDefault="001C64FF">
      <w:pPr>
        <w:pStyle w:val="ConsPlusTitle"/>
        <w:jc w:val="center"/>
      </w:pPr>
      <w:r>
        <w:t>АДМИНИСТРАТИВНЫХ КОМИССИЙ ПРИ ТЕРРИТОРИАЛЬНЫХ</w:t>
      </w:r>
    </w:p>
    <w:p w:rsidR="001C64FF" w:rsidRDefault="001C64FF">
      <w:pPr>
        <w:pStyle w:val="ConsPlusTitle"/>
        <w:jc w:val="center"/>
      </w:pPr>
      <w:r>
        <w:t>УПРАВЛЕНИЯХ ПО РАЙОНАМ АДМИНИСТРАЦИИ ГОРОДА ОРЛА</w:t>
      </w:r>
    </w:p>
    <w:p w:rsidR="001C64FF" w:rsidRDefault="001C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FF" w:rsidRDefault="001C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4FF" w:rsidRDefault="001C64FF">
            <w:pPr>
              <w:pStyle w:val="ConsPlusNormal"/>
              <w:jc w:val="center"/>
            </w:pPr>
            <w:r>
              <w:rPr>
                <w:color w:val="392C69"/>
              </w:rPr>
              <w:t>Список изменяющих документов</w:t>
            </w:r>
          </w:p>
          <w:p w:rsidR="001C64FF" w:rsidRDefault="001C64FF">
            <w:pPr>
              <w:pStyle w:val="ConsPlusNormal"/>
              <w:jc w:val="center"/>
            </w:pPr>
            <w:r>
              <w:rPr>
                <w:color w:val="392C69"/>
              </w:rPr>
              <w:t>(в ред. Постановлений Администрации города Орла</w:t>
            </w:r>
          </w:p>
          <w:p w:rsidR="001C64FF" w:rsidRDefault="001C64FF">
            <w:pPr>
              <w:pStyle w:val="ConsPlusNormal"/>
              <w:jc w:val="center"/>
            </w:pPr>
            <w:r>
              <w:rPr>
                <w:color w:val="392C69"/>
              </w:rPr>
              <w:t xml:space="preserve">от 08.07.2013 </w:t>
            </w:r>
            <w:hyperlink r:id="rId5">
              <w:r>
                <w:rPr>
                  <w:color w:val="0000FF"/>
                </w:rPr>
                <w:t>N 3075</w:t>
              </w:r>
            </w:hyperlink>
            <w:r>
              <w:rPr>
                <w:color w:val="392C69"/>
              </w:rPr>
              <w:t xml:space="preserve">, от 09.07.2013 </w:t>
            </w:r>
            <w:hyperlink r:id="rId6">
              <w:r>
                <w:rPr>
                  <w:color w:val="0000FF"/>
                </w:rPr>
                <w:t>N 3109</w:t>
              </w:r>
            </w:hyperlink>
            <w:r>
              <w:rPr>
                <w:color w:val="392C69"/>
              </w:rPr>
              <w:t xml:space="preserve">, от 19.07.2013 </w:t>
            </w:r>
            <w:hyperlink r:id="rId7">
              <w:r>
                <w:rPr>
                  <w:color w:val="0000FF"/>
                </w:rPr>
                <w:t>N 3231</w:t>
              </w:r>
            </w:hyperlink>
            <w:r>
              <w:rPr>
                <w:color w:val="392C69"/>
              </w:rPr>
              <w:t>,</w:t>
            </w:r>
          </w:p>
          <w:p w:rsidR="001C64FF" w:rsidRDefault="001C64FF">
            <w:pPr>
              <w:pStyle w:val="ConsPlusNormal"/>
              <w:jc w:val="center"/>
            </w:pPr>
            <w:r>
              <w:rPr>
                <w:color w:val="392C69"/>
              </w:rPr>
              <w:t xml:space="preserve">от 09.08.2013 </w:t>
            </w:r>
            <w:hyperlink r:id="rId8">
              <w:r>
                <w:rPr>
                  <w:color w:val="0000FF"/>
                </w:rPr>
                <w:t>N 3637/1</w:t>
              </w:r>
            </w:hyperlink>
            <w:r>
              <w:rPr>
                <w:color w:val="392C69"/>
              </w:rPr>
              <w:t xml:space="preserve">, от 05.02.2014 </w:t>
            </w:r>
            <w:hyperlink r:id="rId9">
              <w:r>
                <w:rPr>
                  <w:color w:val="0000FF"/>
                </w:rPr>
                <w:t>N 391</w:t>
              </w:r>
            </w:hyperlink>
            <w:r>
              <w:rPr>
                <w:color w:val="392C69"/>
              </w:rPr>
              <w:t xml:space="preserve">, от 20.03.2014 </w:t>
            </w:r>
            <w:hyperlink r:id="rId10">
              <w:r>
                <w:rPr>
                  <w:color w:val="0000FF"/>
                </w:rPr>
                <w:t>N 1077</w:t>
              </w:r>
            </w:hyperlink>
            <w:r>
              <w:rPr>
                <w:color w:val="392C69"/>
              </w:rPr>
              <w:t>,</w:t>
            </w:r>
          </w:p>
          <w:p w:rsidR="001C64FF" w:rsidRDefault="001C64FF">
            <w:pPr>
              <w:pStyle w:val="ConsPlusNormal"/>
              <w:jc w:val="center"/>
            </w:pPr>
            <w:r>
              <w:rPr>
                <w:color w:val="392C69"/>
              </w:rPr>
              <w:t xml:space="preserve">от 28.05.2014 </w:t>
            </w:r>
            <w:hyperlink r:id="rId11">
              <w:r>
                <w:rPr>
                  <w:color w:val="0000FF"/>
                </w:rPr>
                <w:t>N 2065</w:t>
              </w:r>
            </w:hyperlink>
            <w:r>
              <w:rPr>
                <w:color w:val="392C69"/>
              </w:rPr>
              <w:t xml:space="preserve">, от 16.07.2014 </w:t>
            </w:r>
            <w:hyperlink r:id="rId12">
              <w:r>
                <w:rPr>
                  <w:color w:val="0000FF"/>
                </w:rPr>
                <w:t>N 2796</w:t>
              </w:r>
            </w:hyperlink>
            <w:r>
              <w:rPr>
                <w:color w:val="392C69"/>
              </w:rPr>
              <w:t xml:space="preserve">, от 21.10.2014 </w:t>
            </w:r>
            <w:hyperlink r:id="rId13">
              <w:r>
                <w:rPr>
                  <w:color w:val="0000FF"/>
                </w:rPr>
                <w:t>N 4110</w:t>
              </w:r>
            </w:hyperlink>
            <w:r>
              <w:rPr>
                <w:color w:val="392C69"/>
              </w:rPr>
              <w:t>,</w:t>
            </w:r>
          </w:p>
          <w:p w:rsidR="001C64FF" w:rsidRDefault="001C64FF">
            <w:pPr>
              <w:pStyle w:val="ConsPlusNormal"/>
              <w:jc w:val="center"/>
            </w:pPr>
            <w:r>
              <w:rPr>
                <w:color w:val="392C69"/>
              </w:rPr>
              <w:t xml:space="preserve">от 06.04.2015 </w:t>
            </w:r>
            <w:hyperlink r:id="rId14">
              <w:r>
                <w:rPr>
                  <w:color w:val="0000FF"/>
                </w:rPr>
                <w:t>N 1254</w:t>
              </w:r>
            </w:hyperlink>
            <w:r>
              <w:rPr>
                <w:color w:val="392C69"/>
              </w:rPr>
              <w:t xml:space="preserve">, от 16.11.2015 </w:t>
            </w:r>
            <w:hyperlink r:id="rId15">
              <w:r>
                <w:rPr>
                  <w:color w:val="0000FF"/>
                </w:rPr>
                <w:t>N 5095</w:t>
              </w:r>
            </w:hyperlink>
            <w:r>
              <w:rPr>
                <w:color w:val="392C69"/>
              </w:rPr>
              <w:t xml:space="preserve">, от 25.12.2015 </w:t>
            </w:r>
            <w:hyperlink r:id="rId16">
              <w:r>
                <w:rPr>
                  <w:color w:val="0000FF"/>
                </w:rPr>
                <w:t>N 5903</w:t>
              </w:r>
            </w:hyperlink>
            <w:r>
              <w:rPr>
                <w:color w:val="392C69"/>
              </w:rPr>
              <w:t>,</w:t>
            </w:r>
          </w:p>
          <w:p w:rsidR="001C64FF" w:rsidRDefault="001C64FF">
            <w:pPr>
              <w:pStyle w:val="ConsPlusNormal"/>
              <w:jc w:val="center"/>
            </w:pPr>
            <w:r>
              <w:rPr>
                <w:color w:val="392C69"/>
              </w:rPr>
              <w:t xml:space="preserve">от 12.02.2016 </w:t>
            </w:r>
            <w:hyperlink r:id="rId17">
              <w:r>
                <w:rPr>
                  <w:color w:val="0000FF"/>
                </w:rPr>
                <w:t>N 493</w:t>
              </w:r>
            </w:hyperlink>
            <w:r>
              <w:rPr>
                <w:color w:val="392C69"/>
              </w:rPr>
              <w:t xml:space="preserve">, от 12.02.2016 </w:t>
            </w:r>
            <w:hyperlink r:id="rId18">
              <w:r>
                <w:rPr>
                  <w:color w:val="0000FF"/>
                </w:rPr>
                <w:t>N 494</w:t>
              </w:r>
            </w:hyperlink>
            <w:r>
              <w:rPr>
                <w:color w:val="392C69"/>
              </w:rPr>
              <w:t xml:space="preserve">, от 15.03.2016 </w:t>
            </w:r>
            <w:hyperlink r:id="rId19">
              <w:r>
                <w:rPr>
                  <w:color w:val="0000FF"/>
                </w:rPr>
                <w:t>N 971</w:t>
              </w:r>
            </w:hyperlink>
            <w:r>
              <w:rPr>
                <w:color w:val="392C69"/>
              </w:rPr>
              <w:t>,</w:t>
            </w:r>
          </w:p>
          <w:p w:rsidR="001C64FF" w:rsidRDefault="001C64FF">
            <w:pPr>
              <w:pStyle w:val="ConsPlusNormal"/>
              <w:jc w:val="center"/>
            </w:pPr>
            <w:r>
              <w:rPr>
                <w:color w:val="392C69"/>
              </w:rPr>
              <w:t xml:space="preserve">от 06.04.2016 </w:t>
            </w:r>
            <w:hyperlink r:id="rId20">
              <w:r>
                <w:rPr>
                  <w:color w:val="0000FF"/>
                </w:rPr>
                <w:t>N 1375</w:t>
              </w:r>
            </w:hyperlink>
            <w:r>
              <w:rPr>
                <w:color w:val="392C69"/>
              </w:rPr>
              <w:t xml:space="preserve">, от 11.04.2016 </w:t>
            </w:r>
            <w:hyperlink r:id="rId21">
              <w:r>
                <w:rPr>
                  <w:color w:val="0000FF"/>
                </w:rPr>
                <w:t>N 1529</w:t>
              </w:r>
            </w:hyperlink>
            <w:r>
              <w:rPr>
                <w:color w:val="392C69"/>
              </w:rPr>
              <w:t xml:space="preserve">, от 11.04.2016 </w:t>
            </w:r>
            <w:hyperlink r:id="rId22">
              <w:r>
                <w:rPr>
                  <w:color w:val="0000FF"/>
                </w:rPr>
                <w:t>N 1533</w:t>
              </w:r>
            </w:hyperlink>
            <w:r>
              <w:rPr>
                <w:color w:val="392C69"/>
              </w:rPr>
              <w:t>,</w:t>
            </w:r>
          </w:p>
          <w:p w:rsidR="001C64FF" w:rsidRDefault="001C64FF">
            <w:pPr>
              <w:pStyle w:val="ConsPlusNormal"/>
              <w:jc w:val="center"/>
            </w:pPr>
            <w:r>
              <w:rPr>
                <w:color w:val="392C69"/>
              </w:rPr>
              <w:t xml:space="preserve">от 08.11.2017 </w:t>
            </w:r>
            <w:hyperlink r:id="rId23">
              <w:r>
                <w:rPr>
                  <w:color w:val="0000FF"/>
                </w:rPr>
                <w:t>N 4950</w:t>
              </w:r>
            </w:hyperlink>
            <w:r>
              <w:rPr>
                <w:color w:val="392C69"/>
              </w:rPr>
              <w:t xml:space="preserve">, от 07.02.2018 </w:t>
            </w:r>
            <w:hyperlink r:id="rId24">
              <w:r>
                <w:rPr>
                  <w:color w:val="0000FF"/>
                </w:rPr>
                <w:t>N 607</w:t>
              </w:r>
            </w:hyperlink>
            <w:r>
              <w:rPr>
                <w:color w:val="392C69"/>
              </w:rPr>
              <w:t xml:space="preserve">, от 06.04.2018 </w:t>
            </w:r>
            <w:hyperlink r:id="rId25">
              <w:r>
                <w:rPr>
                  <w:color w:val="0000FF"/>
                </w:rPr>
                <w:t>N 1584</w:t>
              </w:r>
            </w:hyperlink>
            <w:r>
              <w:rPr>
                <w:color w:val="392C69"/>
              </w:rPr>
              <w:t>,</w:t>
            </w:r>
          </w:p>
          <w:p w:rsidR="001C64FF" w:rsidRDefault="001C64FF">
            <w:pPr>
              <w:pStyle w:val="ConsPlusNormal"/>
              <w:jc w:val="center"/>
            </w:pPr>
            <w:r>
              <w:rPr>
                <w:color w:val="392C69"/>
              </w:rPr>
              <w:t xml:space="preserve">от 22.10.2018 </w:t>
            </w:r>
            <w:hyperlink r:id="rId26">
              <w:r>
                <w:rPr>
                  <w:color w:val="0000FF"/>
                </w:rPr>
                <w:t>N 4658</w:t>
              </w:r>
            </w:hyperlink>
            <w:r>
              <w:rPr>
                <w:color w:val="392C69"/>
              </w:rPr>
              <w:t xml:space="preserve">, от 23.10.2018 </w:t>
            </w:r>
            <w:hyperlink r:id="rId27">
              <w:r>
                <w:rPr>
                  <w:color w:val="0000FF"/>
                </w:rPr>
                <w:t>N 4687</w:t>
              </w:r>
            </w:hyperlink>
            <w:r>
              <w:rPr>
                <w:color w:val="392C69"/>
              </w:rPr>
              <w:t xml:space="preserve">, от 26.11.2018 </w:t>
            </w:r>
            <w:hyperlink r:id="rId28">
              <w:r>
                <w:rPr>
                  <w:color w:val="0000FF"/>
                </w:rPr>
                <w:t>N 5214</w:t>
              </w:r>
            </w:hyperlink>
            <w:r>
              <w:rPr>
                <w:color w:val="392C69"/>
              </w:rPr>
              <w:t>,</w:t>
            </w:r>
          </w:p>
          <w:p w:rsidR="001C64FF" w:rsidRDefault="001C64FF">
            <w:pPr>
              <w:pStyle w:val="ConsPlusNormal"/>
              <w:jc w:val="center"/>
            </w:pPr>
            <w:r>
              <w:rPr>
                <w:color w:val="392C69"/>
              </w:rPr>
              <w:t xml:space="preserve">от 13.03.2019 </w:t>
            </w:r>
            <w:hyperlink r:id="rId29">
              <w:r>
                <w:rPr>
                  <w:color w:val="0000FF"/>
                </w:rPr>
                <w:t>N 947</w:t>
              </w:r>
            </w:hyperlink>
            <w:r>
              <w:rPr>
                <w:color w:val="392C69"/>
              </w:rPr>
              <w:t xml:space="preserve">, от 18.03.2019 </w:t>
            </w:r>
            <w:hyperlink r:id="rId30">
              <w:r>
                <w:rPr>
                  <w:color w:val="0000FF"/>
                </w:rPr>
                <w:t>N 1027</w:t>
              </w:r>
            </w:hyperlink>
            <w:r>
              <w:rPr>
                <w:color w:val="392C69"/>
              </w:rPr>
              <w:t xml:space="preserve">, от 19.03.2019 </w:t>
            </w:r>
            <w:hyperlink r:id="rId31">
              <w:r>
                <w:rPr>
                  <w:color w:val="0000FF"/>
                </w:rPr>
                <w:t>N 1062</w:t>
              </w:r>
            </w:hyperlink>
            <w:r>
              <w:rPr>
                <w:color w:val="392C69"/>
              </w:rPr>
              <w:t>,</w:t>
            </w:r>
          </w:p>
          <w:p w:rsidR="001C64FF" w:rsidRDefault="001C64FF">
            <w:pPr>
              <w:pStyle w:val="ConsPlusNormal"/>
              <w:jc w:val="center"/>
            </w:pPr>
            <w:r>
              <w:rPr>
                <w:color w:val="392C69"/>
              </w:rPr>
              <w:t xml:space="preserve">от 29.10.2019 </w:t>
            </w:r>
            <w:hyperlink r:id="rId32">
              <w:r>
                <w:rPr>
                  <w:color w:val="0000FF"/>
                </w:rPr>
                <w:t>N 4601</w:t>
              </w:r>
            </w:hyperlink>
            <w:r>
              <w:rPr>
                <w:color w:val="392C69"/>
              </w:rPr>
              <w:t xml:space="preserve">, от 09.07.2020 </w:t>
            </w:r>
            <w:hyperlink r:id="rId33">
              <w:r>
                <w:rPr>
                  <w:color w:val="0000FF"/>
                </w:rPr>
                <w:t>N 2354</w:t>
              </w:r>
            </w:hyperlink>
            <w:r>
              <w:rPr>
                <w:color w:val="392C69"/>
              </w:rPr>
              <w:t xml:space="preserve">, от 09.12.2020 </w:t>
            </w:r>
            <w:hyperlink r:id="rId34">
              <w:r>
                <w:rPr>
                  <w:color w:val="0000FF"/>
                </w:rPr>
                <w:t>N 4879</w:t>
              </w:r>
            </w:hyperlink>
            <w:r>
              <w:rPr>
                <w:color w:val="392C69"/>
              </w:rPr>
              <w:t>,</w:t>
            </w:r>
          </w:p>
          <w:p w:rsidR="001C64FF" w:rsidRDefault="001C64FF">
            <w:pPr>
              <w:pStyle w:val="ConsPlusNormal"/>
              <w:jc w:val="center"/>
            </w:pPr>
            <w:r>
              <w:rPr>
                <w:color w:val="392C69"/>
              </w:rPr>
              <w:t xml:space="preserve">от 19.03.2021 </w:t>
            </w:r>
            <w:hyperlink r:id="rId35">
              <w:r>
                <w:rPr>
                  <w:color w:val="0000FF"/>
                </w:rPr>
                <w:t>N 1037</w:t>
              </w:r>
            </w:hyperlink>
            <w:r>
              <w:rPr>
                <w:color w:val="392C69"/>
              </w:rPr>
              <w:t xml:space="preserve">, от 20.04.2021 </w:t>
            </w:r>
            <w:hyperlink r:id="rId36">
              <w:r>
                <w:rPr>
                  <w:color w:val="0000FF"/>
                </w:rPr>
                <w:t>N 1542</w:t>
              </w:r>
            </w:hyperlink>
            <w:r>
              <w:rPr>
                <w:color w:val="392C69"/>
              </w:rPr>
              <w:t xml:space="preserve">, от 10.08.2021 </w:t>
            </w:r>
            <w:hyperlink r:id="rId37">
              <w:r>
                <w:rPr>
                  <w:color w:val="0000FF"/>
                </w:rPr>
                <w:t>N 3253</w:t>
              </w:r>
            </w:hyperlink>
            <w:r>
              <w:rPr>
                <w:color w:val="392C69"/>
              </w:rPr>
              <w:t>,</w:t>
            </w:r>
          </w:p>
          <w:p w:rsidR="001C64FF" w:rsidRDefault="001C64FF">
            <w:pPr>
              <w:pStyle w:val="ConsPlusNormal"/>
              <w:jc w:val="center"/>
            </w:pPr>
            <w:r>
              <w:rPr>
                <w:color w:val="392C69"/>
              </w:rPr>
              <w:t xml:space="preserve">от 17.08.2021 </w:t>
            </w:r>
            <w:hyperlink r:id="rId38">
              <w:r>
                <w:rPr>
                  <w:color w:val="0000FF"/>
                </w:rPr>
                <w:t>N 3381</w:t>
              </w:r>
            </w:hyperlink>
            <w:r>
              <w:rPr>
                <w:color w:val="392C69"/>
              </w:rPr>
              <w:t xml:space="preserve">, от 07.09.2021 </w:t>
            </w:r>
            <w:hyperlink r:id="rId39">
              <w:r>
                <w:rPr>
                  <w:color w:val="0000FF"/>
                </w:rPr>
                <w:t>N 3701</w:t>
              </w:r>
            </w:hyperlink>
            <w:r>
              <w:rPr>
                <w:color w:val="392C69"/>
              </w:rPr>
              <w:t xml:space="preserve">, от 18.11.2021 </w:t>
            </w:r>
            <w:hyperlink r:id="rId40">
              <w:r>
                <w:rPr>
                  <w:color w:val="0000FF"/>
                </w:rPr>
                <w:t>N 4796</w:t>
              </w:r>
            </w:hyperlink>
            <w:r>
              <w:rPr>
                <w:color w:val="392C69"/>
              </w:rPr>
              <w:t>,</w:t>
            </w:r>
          </w:p>
          <w:p w:rsidR="001C64FF" w:rsidRDefault="001C64FF">
            <w:pPr>
              <w:pStyle w:val="ConsPlusNormal"/>
              <w:jc w:val="center"/>
            </w:pPr>
            <w:r>
              <w:rPr>
                <w:color w:val="392C69"/>
              </w:rPr>
              <w:t xml:space="preserve">от 13.12.2021 </w:t>
            </w:r>
            <w:hyperlink r:id="rId41">
              <w:r>
                <w:rPr>
                  <w:color w:val="0000FF"/>
                </w:rPr>
                <w:t>N 5244</w:t>
              </w:r>
            </w:hyperlink>
            <w:r>
              <w:rPr>
                <w:color w:val="392C69"/>
              </w:rPr>
              <w:t xml:space="preserve">, от 07.02.2022 </w:t>
            </w:r>
            <w:hyperlink r:id="rId42">
              <w:r>
                <w:rPr>
                  <w:color w:val="0000FF"/>
                </w:rPr>
                <w:t>N 447</w:t>
              </w:r>
            </w:hyperlink>
            <w:r>
              <w:rPr>
                <w:color w:val="392C69"/>
              </w:rPr>
              <w:t xml:space="preserve">, от 17.03.2022 </w:t>
            </w:r>
            <w:hyperlink r:id="rId43">
              <w:r>
                <w:rPr>
                  <w:color w:val="0000FF"/>
                </w:rPr>
                <w:t>N 1345</w:t>
              </w:r>
            </w:hyperlink>
            <w:r>
              <w:rPr>
                <w:color w:val="392C69"/>
              </w:rPr>
              <w:t>,</w:t>
            </w:r>
          </w:p>
          <w:p w:rsidR="001C64FF" w:rsidRDefault="001C64FF">
            <w:pPr>
              <w:pStyle w:val="ConsPlusNormal"/>
              <w:jc w:val="center"/>
            </w:pPr>
            <w:r>
              <w:rPr>
                <w:color w:val="392C69"/>
              </w:rPr>
              <w:t xml:space="preserve">от 08.04.2022 </w:t>
            </w:r>
            <w:hyperlink r:id="rId44">
              <w:r>
                <w:rPr>
                  <w:color w:val="0000FF"/>
                </w:rPr>
                <w:t>N 2010</w:t>
              </w:r>
            </w:hyperlink>
            <w:r>
              <w:rPr>
                <w:color w:val="392C69"/>
              </w:rPr>
              <w:t xml:space="preserve">, от 03.08.2022 </w:t>
            </w:r>
            <w:hyperlink r:id="rId45">
              <w:r>
                <w:rPr>
                  <w:color w:val="0000FF"/>
                </w:rPr>
                <w:t>N 4339</w:t>
              </w:r>
            </w:hyperlink>
            <w:r>
              <w:rPr>
                <w:color w:val="392C69"/>
              </w:rPr>
              <w:t xml:space="preserve">, от 15.08.2022 </w:t>
            </w:r>
            <w:hyperlink r:id="rId46">
              <w:r>
                <w:rPr>
                  <w:color w:val="0000FF"/>
                </w:rPr>
                <w:t>N 4563</w:t>
              </w:r>
            </w:hyperlink>
            <w:r>
              <w:rPr>
                <w:color w:val="392C69"/>
              </w:rPr>
              <w:t>,</w:t>
            </w:r>
          </w:p>
          <w:p w:rsidR="001C64FF" w:rsidRDefault="001C64FF">
            <w:pPr>
              <w:pStyle w:val="ConsPlusNormal"/>
              <w:jc w:val="center"/>
            </w:pPr>
            <w:r>
              <w:rPr>
                <w:color w:val="392C69"/>
              </w:rPr>
              <w:t xml:space="preserve">от 13.12.2022 </w:t>
            </w:r>
            <w:hyperlink r:id="rId47">
              <w:r>
                <w:rPr>
                  <w:color w:val="0000FF"/>
                </w:rPr>
                <w:t>N 7093</w:t>
              </w:r>
            </w:hyperlink>
            <w:r>
              <w:rPr>
                <w:color w:val="392C69"/>
              </w:rPr>
              <w:t xml:space="preserve">, от 18.01.2023 </w:t>
            </w:r>
            <w:hyperlink r:id="rId48">
              <w:r>
                <w:rPr>
                  <w:color w:val="0000FF"/>
                </w:rPr>
                <w:t>N 113</w:t>
              </w:r>
            </w:hyperlink>
            <w:r>
              <w:rPr>
                <w:color w:val="392C69"/>
              </w:rPr>
              <w:t xml:space="preserve">, от 27.03.2023 </w:t>
            </w:r>
            <w:hyperlink r:id="rId49">
              <w:r>
                <w:rPr>
                  <w:color w:val="0000FF"/>
                </w:rPr>
                <w:t>N 1365</w:t>
              </w:r>
            </w:hyperlink>
            <w:r>
              <w:rPr>
                <w:color w:val="392C69"/>
              </w:rPr>
              <w:t>,</w:t>
            </w:r>
          </w:p>
          <w:p w:rsidR="001C64FF" w:rsidRDefault="001C64FF">
            <w:pPr>
              <w:pStyle w:val="ConsPlusNormal"/>
              <w:jc w:val="center"/>
            </w:pPr>
            <w:r>
              <w:rPr>
                <w:color w:val="392C69"/>
              </w:rPr>
              <w:t xml:space="preserve">от 30.03.2023 </w:t>
            </w:r>
            <w:hyperlink r:id="rId50">
              <w:r>
                <w:rPr>
                  <w:color w:val="0000FF"/>
                </w:rPr>
                <w:t>N 1465</w:t>
              </w:r>
            </w:hyperlink>
            <w:r>
              <w:rPr>
                <w:color w:val="392C69"/>
              </w:rPr>
              <w:t xml:space="preserve">, от 24.05.2023 </w:t>
            </w:r>
            <w:hyperlink r:id="rId51">
              <w:r>
                <w:rPr>
                  <w:color w:val="0000FF"/>
                </w:rPr>
                <w:t>N 2485</w:t>
              </w:r>
            </w:hyperlink>
            <w:r>
              <w:rPr>
                <w:color w:val="392C69"/>
              </w:rPr>
              <w:t xml:space="preserve">, от 30.10.2023 </w:t>
            </w:r>
            <w:hyperlink r:id="rId52">
              <w:r>
                <w:rPr>
                  <w:color w:val="0000FF"/>
                </w:rPr>
                <w:t>N 5717</w:t>
              </w:r>
            </w:hyperlink>
            <w:r>
              <w:rPr>
                <w:color w:val="392C69"/>
              </w:rPr>
              <w:t>,</w:t>
            </w:r>
          </w:p>
          <w:p w:rsidR="001C64FF" w:rsidRDefault="001C64FF">
            <w:pPr>
              <w:pStyle w:val="ConsPlusNormal"/>
              <w:jc w:val="center"/>
            </w:pPr>
            <w:r>
              <w:rPr>
                <w:color w:val="392C69"/>
              </w:rPr>
              <w:t xml:space="preserve">от 25.01.2024 </w:t>
            </w:r>
            <w:hyperlink r:id="rId53">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r>
    </w:tbl>
    <w:p w:rsidR="001C64FF" w:rsidRDefault="001C64FF">
      <w:pPr>
        <w:pStyle w:val="ConsPlusNormal"/>
        <w:ind w:firstLine="540"/>
        <w:jc w:val="both"/>
      </w:pPr>
    </w:p>
    <w:p w:rsidR="001C64FF" w:rsidRDefault="001C64FF">
      <w:pPr>
        <w:pStyle w:val="ConsPlusNormal"/>
        <w:ind w:firstLine="540"/>
        <w:jc w:val="both"/>
      </w:pPr>
      <w:r>
        <w:t xml:space="preserve">На основании </w:t>
      </w:r>
      <w:hyperlink r:id="rId54">
        <w:r>
          <w:rPr>
            <w:color w:val="0000FF"/>
          </w:rPr>
          <w:t>статьи 3</w:t>
        </w:r>
      </w:hyperlink>
      <w:r>
        <w:t xml:space="preserve"> Закона Орловской области от 13.07.2007 N 691-ОЗ "О наделении органов местного самоуправления Орловской области государственными полномочиями Орловской области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руководствуясь </w:t>
      </w:r>
      <w:hyperlink r:id="rId55">
        <w:r>
          <w:rPr>
            <w:color w:val="0000FF"/>
          </w:rPr>
          <w:t>статьей 22</w:t>
        </w:r>
      </w:hyperlink>
      <w:r>
        <w:t xml:space="preserve"> Устава города Орла, постановляю:</w:t>
      </w:r>
    </w:p>
    <w:p w:rsidR="001C64FF" w:rsidRDefault="001C64FF">
      <w:pPr>
        <w:pStyle w:val="ConsPlusNormal"/>
        <w:jc w:val="both"/>
      </w:pPr>
      <w:r>
        <w:t xml:space="preserve">(в ред. </w:t>
      </w:r>
      <w:hyperlink r:id="rId56">
        <w:r>
          <w:rPr>
            <w:color w:val="0000FF"/>
          </w:rPr>
          <w:t>Постановления</w:t>
        </w:r>
      </w:hyperlink>
      <w:r>
        <w:t xml:space="preserve"> Администрации города Орла от 05.02.2014 N 391)</w:t>
      </w:r>
    </w:p>
    <w:p w:rsidR="001C64FF" w:rsidRDefault="001C64FF">
      <w:pPr>
        <w:pStyle w:val="ConsPlusNormal"/>
        <w:ind w:firstLine="540"/>
        <w:jc w:val="both"/>
      </w:pPr>
    </w:p>
    <w:p w:rsidR="001C64FF" w:rsidRDefault="001C64FF">
      <w:pPr>
        <w:pStyle w:val="ConsPlusNormal"/>
        <w:ind w:firstLine="540"/>
        <w:jc w:val="both"/>
      </w:pPr>
      <w:r>
        <w:t>1. Утвердить составы административных комиссий при территориальных управлениях по Железнодорожному району администрации города Орла, по Заводскому району администрации города Орла, по Северному району администрации города Орла, по Советскому району администрации города Орла (</w:t>
      </w:r>
      <w:hyperlink w:anchor="P49">
        <w:r>
          <w:rPr>
            <w:color w:val="0000FF"/>
          </w:rPr>
          <w:t>приложения N N 1</w:t>
        </w:r>
      </w:hyperlink>
      <w:r>
        <w:t xml:space="preserve">, </w:t>
      </w:r>
      <w:hyperlink w:anchor="P78">
        <w:r>
          <w:rPr>
            <w:color w:val="0000FF"/>
          </w:rPr>
          <w:t>2</w:t>
        </w:r>
      </w:hyperlink>
      <w:r>
        <w:t xml:space="preserve">, </w:t>
      </w:r>
      <w:hyperlink w:anchor="P102">
        <w:r>
          <w:rPr>
            <w:color w:val="0000FF"/>
          </w:rPr>
          <w:t>3</w:t>
        </w:r>
      </w:hyperlink>
      <w:r>
        <w:t xml:space="preserve">, </w:t>
      </w:r>
      <w:hyperlink w:anchor="P128">
        <w:r>
          <w:rPr>
            <w:color w:val="0000FF"/>
          </w:rPr>
          <w:t>4</w:t>
        </w:r>
      </w:hyperlink>
      <w:r>
        <w:t>).</w:t>
      </w:r>
    </w:p>
    <w:p w:rsidR="001C64FF" w:rsidRDefault="001C64FF">
      <w:pPr>
        <w:pStyle w:val="ConsPlusNormal"/>
        <w:jc w:val="both"/>
      </w:pPr>
      <w:r>
        <w:t xml:space="preserve">(п. 1 в ред. </w:t>
      </w:r>
      <w:hyperlink r:id="rId57">
        <w:r>
          <w:rPr>
            <w:color w:val="0000FF"/>
          </w:rPr>
          <w:t>Постановления</w:t>
        </w:r>
      </w:hyperlink>
      <w:r>
        <w:t xml:space="preserve"> Администрации города Орла от 15.03.2016 N 971)</w:t>
      </w:r>
    </w:p>
    <w:p w:rsidR="001C64FF" w:rsidRDefault="001C64FF">
      <w:pPr>
        <w:pStyle w:val="ConsPlusNormal"/>
        <w:spacing w:before="220"/>
        <w:ind w:firstLine="540"/>
        <w:jc w:val="both"/>
      </w:pPr>
      <w:r>
        <w:t>2.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 города Орла.</w:t>
      </w:r>
    </w:p>
    <w:p w:rsidR="001C64FF" w:rsidRDefault="001C64FF">
      <w:pPr>
        <w:pStyle w:val="ConsPlusNormal"/>
        <w:spacing w:before="220"/>
        <w:ind w:firstLine="540"/>
        <w:jc w:val="both"/>
      </w:pPr>
      <w:r>
        <w:t>3. Контроль за исполнением настоящего постановления оставляю за собой.</w:t>
      </w:r>
    </w:p>
    <w:p w:rsidR="001C64FF" w:rsidRDefault="001C64FF">
      <w:pPr>
        <w:pStyle w:val="ConsPlusNormal"/>
        <w:ind w:firstLine="540"/>
        <w:jc w:val="both"/>
      </w:pPr>
    </w:p>
    <w:p w:rsidR="001C64FF" w:rsidRDefault="001C64FF">
      <w:pPr>
        <w:pStyle w:val="ConsPlusNormal"/>
        <w:jc w:val="right"/>
      </w:pPr>
      <w:r>
        <w:t>Глава администрации города Орла</w:t>
      </w:r>
    </w:p>
    <w:p w:rsidR="001C64FF" w:rsidRDefault="001C64FF">
      <w:pPr>
        <w:pStyle w:val="ConsPlusNormal"/>
        <w:jc w:val="right"/>
      </w:pPr>
      <w:r>
        <w:lastRenderedPageBreak/>
        <w:t>М.Ю.БЕРНИКОВ</w:t>
      </w: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jc w:val="right"/>
        <w:outlineLvl w:val="0"/>
      </w:pPr>
      <w:r>
        <w:t>Приложение N 1</w:t>
      </w:r>
    </w:p>
    <w:p w:rsidR="001C64FF" w:rsidRDefault="001C64FF">
      <w:pPr>
        <w:pStyle w:val="ConsPlusNormal"/>
        <w:jc w:val="right"/>
      </w:pPr>
      <w:r>
        <w:t>к постановлению</w:t>
      </w:r>
    </w:p>
    <w:p w:rsidR="001C64FF" w:rsidRDefault="001C64FF">
      <w:pPr>
        <w:pStyle w:val="ConsPlusNormal"/>
        <w:jc w:val="right"/>
      </w:pPr>
      <w:r>
        <w:t>Администрации города Орла</w:t>
      </w:r>
    </w:p>
    <w:p w:rsidR="001C64FF" w:rsidRDefault="001C64FF">
      <w:pPr>
        <w:pStyle w:val="ConsPlusNormal"/>
        <w:jc w:val="right"/>
      </w:pPr>
      <w:r>
        <w:t>от 27 июня 2013 г. N 2905</w:t>
      </w:r>
    </w:p>
    <w:p w:rsidR="001C64FF" w:rsidRDefault="001C64FF">
      <w:pPr>
        <w:pStyle w:val="ConsPlusNormal"/>
        <w:ind w:firstLine="540"/>
        <w:jc w:val="both"/>
      </w:pPr>
    </w:p>
    <w:p w:rsidR="001C64FF" w:rsidRDefault="001C64FF">
      <w:pPr>
        <w:pStyle w:val="ConsPlusTitle"/>
        <w:jc w:val="center"/>
      </w:pPr>
      <w:bookmarkStart w:id="0" w:name="P49"/>
      <w:bookmarkEnd w:id="0"/>
      <w:r>
        <w:t>СОСТАВ</w:t>
      </w:r>
    </w:p>
    <w:p w:rsidR="001C64FF" w:rsidRDefault="001C64FF">
      <w:pPr>
        <w:pStyle w:val="ConsPlusTitle"/>
        <w:jc w:val="center"/>
      </w:pPr>
      <w:r>
        <w:t>АДМИНИСТРАТИВНОЙ КОМИССИИ ПРИ АДМИНИСТРАЦИИ</w:t>
      </w:r>
    </w:p>
    <w:p w:rsidR="001C64FF" w:rsidRDefault="001C64FF">
      <w:pPr>
        <w:pStyle w:val="ConsPlusTitle"/>
        <w:jc w:val="center"/>
      </w:pPr>
      <w:r>
        <w:t>ЖЕЛЕЗНОДОРОЖНОГО РАЙОНА АДМИНИСТРАЦИИ ГОРОДА ОРЛА</w:t>
      </w:r>
    </w:p>
    <w:p w:rsidR="001C64FF" w:rsidRDefault="001C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FF" w:rsidRDefault="001C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4FF" w:rsidRDefault="001C64FF">
            <w:pPr>
              <w:pStyle w:val="ConsPlusNormal"/>
              <w:jc w:val="center"/>
            </w:pPr>
            <w:r>
              <w:rPr>
                <w:color w:val="392C69"/>
              </w:rPr>
              <w:t>Список изменяющих документов</w:t>
            </w:r>
          </w:p>
          <w:p w:rsidR="001C64FF" w:rsidRDefault="001C64FF">
            <w:pPr>
              <w:pStyle w:val="ConsPlusNormal"/>
              <w:jc w:val="center"/>
            </w:pPr>
            <w:r>
              <w:rPr>
                <w:color w:val="392C69"/>
              </w:rPr>
              <w:t>(в ред. Постановлений Администрации города Орла</w:t>
            </w:r>
          </w:p>
          <w:p w:rsidR="001C64FF" w:rsidRDefault="001C64FF">
            <w:pPr>
              <w:pStyle w:val="ConsPlusNormal"/>
              <w:jc w:val="center"/>
            </w:pPr>
            <w:r>
              <w:rPr>
                <w:color w:val="392C69"/>
              </w:rPr>
              <w:t xml:space="preserve">от 08.07.2013 </w:t>
            </w:r>
            <w:hyperlink r:id="rId58">
              <w:r>
                <w:rPr>
                  <w:color w:val="0000FF"/>
                </w:rPr>
                <w:t>N 3075</w:t>
              </w:r>
            </w:hyperlink>
            <w:r>
              <w:rPr>
                <w:color w:val="392C69"/>
              </w:rPr>
              <w:t xml:space="preserve">, от 20.03.2014 </w:t>
            </w:r>
            <w:hyperlink r:id="rId59">
              <w:r>
                <w:rPr>
                  <w:color w:val="0000FF"/>
                </w:rPr>
                <w:t>N 1077</w:t>
              </w:r>
            </w:hyperlink>
            <w:r>
              <w:rPr>
                <w:color w:val="392C69"/>
              </w:rPr>
              <w:t xml:space="preserve">, от 28.05.2014 </w:t>
            </w:r>
            <w:hyperlink r:id="rId60">
              <w:r>
                <w:rPr>
                  <w:color w:val="0000FF"/>
                </w:rPr>
                <w:t>N 2065</w:t>
              </w:r>
            </w:hyperlink>
            <w:r>
              <w:rPr>
                <w:color w:val="392C69"/>
              </w:rPr>
              <w:t>,</w:t>
            </w:r>
          </w:p>
          <w:p w:rsidR="001C64FF" w:rsidRDefault="001C64FF">
            <w:pPr>
              <w:pStyle w:val="ConsPlusNormal"/>
              <w:jc w:val="center"/>
            </w:pPr>
            <w:r>
              <w:rPr>
                <w:color w:val="392C69"/>
              </w:rPr>
              <w:t xml:space="preserve">от 16.11.2015 </w:t>
            </w:r>
            <w:hyperlink r:id="rId61">
              <w:r>
                <w:rPr>
                  <w:color w:val="0000FF"/>
                </w:rPr>
                <w:t>N 5095</w:t>
              </w:r>
            </w:hyperlink>
            <w:r>
              <w:rPr>
                <w:color w:val="392C69"/>
              </w:rPr>
              <w:t xml:space="preserve">, от 15.03.2016 </w:t>
            </w:r>
            <w:hyperlink r:id="rId62">
              <w:r>
                <w:rPr>
                  <w:color w:val="0000FF"/>
                </w:rPr>
                <w:t>N 971</w:t>
              </w:r>
            </w:hyperlink>
            <w:r>
              <w:rPr>
                <w:color w:val="392C69"/>
              </w:rPr>
              <w:t xml:space="preserve">, от 07.02.2018 </w:t>
            </w:r>
            <w:hyperlink r:id="rId63">
              <w:r>
                <w:rPr>
                  <w:color w:val="0000FF"/>
                </w:rPr>
                <w:t>N 607</w:t>
              </w:r>
            </w:hyperlink>
            <w:r>
              <w:rPr>
                <w:color w:val="392C69"/>
              </w:rPr>
              <w:t>,</w:t>
            </w:r>
          </w:p>
          <w:p w:rsidR="001C64FF" w:rsidRDefault="001C64FF">
            <w:pPr>
              <w:pStyle w:val="ConsPlusNormal"/>
              <w:jc w:val="center"/>
            </w:pPr>
            <w:r>
              <w:rPr>
                <w:color w:val="392C69"/>
              </w:rPr>
              <w:t xml:space="preserve">от 22.10.2018 </w:t>
            </w:r>
            <w:hyperlink r:id="rId64">
              <w:r>
                <w:rPr>
                  <w:color w:val="0000FF"/>
                </w:rPr>
                <w:t>N 4658</w:t>
              </w:r>
            </w:hyperlink>
            <w:r>
              <w:rPr>
                <w:color w:val="392C69"/>
              </w:rPr>
              <w:t xml:space="preserve">, от 18.03.2019 </w:t>
            </w:r>
            <w:hyperlink r:id="rId65">
              <w:r>
                <w:rPr>
                  <w:color w:val="0000FF"/>
                </w:rPr>
                <w:t>N 1027</w:t>
              </w:r>
            </w:hyperlink>
            <w:r>
              <w:rPr>
                <w:color w:val="392C69"/>
              </w:rPr>
              <w:t xml:space="preserve">, от 09.07.2020 </w:t>
            </w:r>
            <w:hyperlink r:id="rId66">
              <w:r>
                <w:rPr>
                  <w:color w:val="0000FF"/>
                </w:rPr>
                <w:t>N 2354</w:t>
              </w:r>
            </w:hyperlink>
            <w:r>
              <w:rPr>
                <w:color w:val="392C69"/>
              </w:rPr>
              <w:t>,</w:t>
            </w:r>
          </w:p>
          <w:p w:rsidR="001C64FF" w:rsidRDefault="001C64FF">
            <w:pPr>
              <w:pStyle w:val="ConsPlusNormal"/>
              <w:jc w:val="center"/>
            </w:pPr>
            <w:r>
              <w:rPr>
                <w:color w:val="392C69"/>
              </w:rPr>
              <w:t xml:space="preserve">от 20.04.2021 </w:t>
            </w:r>
            <w:hyperlink r:id="rId67">
              <w:r>
                <w:rPr>
                  <w:color w:val="0000FF"/>
                </w:rPr>
                <w:t>N 1542</w:t>
              </w:r>
            </w:hyperlink>
            <w:r>
              <w:rPr>
                <w:color w:val="392C69"/>
              </w:rPr>
              <w:t xml:space="preserve">, от 17.08.2021 </w:t>
            </w:r>
            <w:hyperlink r:id="rId68">
              <w:r>
                <w:rPr>
                  <w:color w:val="0000FF"/>
                </w:rPr>
                <w:t>N 3381</w:t>
              </w:r>
            </w:hyperlink>
            <w:r>
              <w:rPr>
                <w:color w:val="392C69"/>
              </w:rPr>
              <w:t xml:space="preserve">, от 07.09.2021 </w:t>
            </w:r>
            <w:hyperlink r:id="rId69">
              <w:r>
                <w:rPr>
                  <w:color w:val="0000FF"/>
                </w:rPr>
                <w:t>N 3701</w:t>
              </w:r>
            </w:hyperlink>
            <w:r>
              <w:rPr>
                <w:color w:val="392C69"/>
              </w:rPr>
              <w:t>,</w:t>
            </w:r>
          </w:p>
          <w:p w:rsidR="001C64FF" w:rsidRDefault="001C64FF">
            <w:pPr>
              <w:pStyle w:val="ConsPlusNormal"/>
              <w:jc w:val="center"/>
            </w:pPr>
            <w:r>
              <w:rPr>
                <w:color w:val="392C69"/>
              </w:rPr>
              <w:t xml:space="preserve">от 17.03.2022 </w:t>
            </w:r>
            <w:hyperlink r:id="rId70">
              <w:r>
                <w:rPr>
                  <w:color w:val="0000FF"/>
                </w:rPr>
                <w:t>N 1345</w:t>
              </w:r>
            </w:hyperlink>
            <w:r>
              <w:rPr>
                <w:color w:val="392C69"/>
              </w:rPr>
              <w:t xml:space="preserve">, от 03.08.2022 </w:t>
            </w:r>
            <w:hyperlink r:id="rId71">
              <w:r>
                <w:rPr>
                  <w:color w:val="0000FF"/>
                </w:rPr>
                <w:t>N 4339</w:t>
              </w:r>
            </w:hyperlink>
            <w:r>
              <w:rPr>
                <w:color w:val="392C69"/>
              </w:rPr>
              <w:t xml:space="preserve">, от 18.01.2023 </w:t>
            </w:r>
            <w:hyperlink r:id="rId72">
              <w:r>
                <w:rPr>
                  <w:color w:val="0000FF"/>
                </w:rPr>
                <w:t>N 113</w:t>
              </w:r>
            </w:hyperlink>
            <w:r>
              <w:rPr>
                <w:color w:val="392C69"/>
              </w:rPr>
              <w:t>,</w:t>
            </w:r>
          </w:p>
          <w:p w:rsidR="001C64FF" w:rsidRDefault="001C64FF">
            <w:pPr>
              <w:pStyle w:val="ConsPlusNormal"/>
              <w:jc w:val="center"/>
            </w:pPr>
            <w:r>
              <w:rPr>
                <w:color w:val="392C69"/>
              </w:rPr>
              <w:t xml:space="preserve">от 27.03.2023 </w:t>
            </w:r>
            <w:hyperlink r:id="rId73">
              <w:r>
                <w:rPr>
                  <w:color w:val="0000FF"/>
                </w:rPr>
                <w:t>N 1365</w:t>
              </w:r>
            </w:hyperlink>
            <w:r>
              <w:rPr>
                <w:color w:val="392C69"/>
              </w:rPr>
              <w:t xml:space="preserve">, от 25.01.2024 </w:t>
            </w:r>
            <w:hyperlink r:id="rId74">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r>
    </w:tbl>
    <w:p w:rsidR="001C64FF" w:rsidRDefault="001C64FF">
      <w:pPr>
        <w:pStyle w:val="ConsPlusNormal"/>
        <w:ind w:firstLine="540"/>
        <w:jc w:val="both"/>
      </w:pPr>
    </w:p>
    <w:p w:rsidR="001C64FF" w:rsidRDefault="001C64FF">
      <w:pPr>
        <w:pStyle w:val="ConsPlusNormal"/>
        <w:ind w:firstLine="540"/>
        <w:jc w:val="both"/>
      </w:pPr>
      <w:r>
        <w:t>- Геращенко Е.В. - заместитель начальника территориального управления по Железнодорожному району администрации города Орла - председатель административной комиссии;</w:t>
      </w:r>
    </w:p>
    <w:p w:rsidR="001C64FF" w:rsidRDefault="001C64FF">
      <w:pPr>
        <w:pStyle w:val="ConsPlusNormal"/>
        <w:spacing w:before="220"/>
        <w:ind w:firstLine="540"/>
        <w:jc w:val="both"/>
      </w:pPr>
      <w:r>
        <w:t>- Терехов А.А. - начальник отдела по благоустройству и коммунальным вопросам территориального управления по Железнодорожному району администрации города Орла - заместитель председателя административной комиссии;</w:t>
      </w:r>
    </w:p>
    <w:p w:rsidR="001C64FF" w:rsidRDefault="001C64FF">
      <w:pPr>
        <w:pStyle w:val="ConsPlusNormal"/>
        <w:spacing w:before="220"/>
        <w:ind w:firstLine="540"/>
        <w:jc w:val="both"/>
      </w:pPr>
      <w:r>
        <w:t>- Зуева А.С. - начальник отдела административно-технического контроля территориального управления по Железнодорожному району администрации города Орла - член административной комиссии;</w:t>
      </w:r>
    </w:p>
    <w:p w:rsidR="001C64FF" w:rsidRDefault="001C64FF">
      <w:pPr>
        <w:pStyle w:val="ConsPlusNormal"/>
        <w:spacing w:before="220"/>
        <w:ind w:firstLine="540"/>
        <w:jc w:val="both"/>
      </w:pPr>
      <w:r>
        <w:t>- Гарбузов А.В., заместитель начальника отдела участковых уполномоченных и подразделения по делам несовершеннолетних отдела полиции N 1 УМВД России по г. Орлу, майор полиции - член административной комиссии (по согласованию);</w:t>
      </w:r>
    </w:p>
    <w:p w:rsidR="001C64FF" w:rsidRDefault="001C64FF">
      <w:pPr>
        <w:pStyle w:val="ConsPlusNormal"/>
        <w:spacing w:before="220"/>
        <w:ind w:firstLine="540"/>
        <w:jc w:val="both"/>
      </w:pPr>
      <w:r>
        <w:t>- Фоминов И.И. - главный специалист отдела правовой поддержки муниципального сектора экономики правового управления администрации города Орла - член административной комиссии;</w:t>
      </w:r>
    </w:p>
    <w:p w:rsidR="001C64FF" w:rsidRDefault="001C64FF">
      <w:pPr>
        <w:pStyle w:val="ConsPlusNormal"/>
        <w:spacing w:before="220"/>
        <w:ind w:firstLine="540"/>
        <w:jc w:val="both"/>
      </w:pPr>
      <w:r>
        <w:t>- Макаричева Т.В. - главный специалист территориального управления по Железнодорожному району администрации города Орла - секретарь административной комиссии;</w:t>
      </w:r>
    </w:p>
    <w:p w:rsidR="001C64FF" w:rsidRDefault="001C64FF">
      <w:pPr>
        <w:pStyle w:val="ConsPlusNormal"/>
        <w:spacing w:before="220"/>
        <w:ind w:firstLine="540"/>
        <w:jc w:val="both"/>
      </w:pPr>
      <w:r>
        <w:t>Еськова Ирина Евгеньевна - начальник отдела социальной защиты населения по Железнодорожному району города Орла КУ ОО "Областной центр социальной защиты населения" - член административной комиссии (по согласованию).</w:t>
      </w: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jc w:val="right"/>
        <w:outlineLvl w:val="0"/>
      </w:pPr>
      <w:r>
        <w:lastRenderedPageBreak/>
        <w:t>Приложение</w:t>
      </w:r>
    </w:p>
    <w:p w:rsidR="001C64FF" w:rsidRDefault="001C64FF">
      <w:pPr>
        <w:pStyle w:val="ConsPlusNormal"/>
        <w:jc w:val="right"/>
      </w:pPr>
      <w:r>
        <w:t>к постановлению</w:t>
      </w:r>
    </w:p>
    <w:p w:rsidR="001C64FF" w:rsidRDefault="001C64FF">
      <w:pPr>
        <w:pStyle w:val="ConsPlusNormal"/>
        <w:jc w:val="right"/>
      </w:pPr>
      <w:r>
        <w:t>Администрации города Орла</w:t>
      </w:r>
    </w:p>
    <w:p w:rsidR="001C64FF" w:rsidRDefault="001C64FF">
      <w:pPr>
        <w:pStyle w:val="ConsPlusNormal"/>
        <w:jc w:val="right"/>
      </w:pPr>
      <w:r>
        <w:t>от 27 июня 2013 г. N 2905</w:t>
      </w:r>
    </w:p>
    <w:p w:rsidR="001C64FF" w:rsidRDefault="001C64FF">
      <w:pPr>
        <w:pStyle w:val="ConsPlusNormal"/>
        <w:ind w:firstLine="540"/>
        <w:jc w:val="both"/>
      </w:pPr>
    </w:p>
    <w:p w:rsidR="001C64FF" w:rsidRDefault="001C64FF">
      <w:pPr>
        <w:pStyle w:val="ConsPlusTitle"/>
        <w:jc w:val="center"/>
      </w:pPr>
      <w:bookmarkStart w:id="1" w:name="P78"/>
      <w:bookmarkEnd w:id="1"/>
      <w:r>
        <w:t>СОСТАВ</w:t>
      </w:r>
    </w:p>
    <w:p w:rsidR="001C64FF" w:rsidRDefault="001C64FF">
      <w:pPr>
        <w:pStyle w:val="ConsPlusTitle"/>
        <w:jc w:val="center"/>
      </w:pPr>
      <w:r>
        <w:t>АДМИНИСТРАТИВНОЙ КОМИССИИ ПРИ ТЕРРИТОРИАЛЬНОМ УПРАВЛЕНИИ</w:t>
      </w:r>
    </w:p>
    <w:p w:rsidR="001C64FF" w:rsidRDefault="001C64FF">
      <w:pPr>
        <w:pStyle w:val="ConsPlusTitle"/>
        <w:jc w:val="center"/>
      </w:pPr>
      <w:r>
        <w:t>ПО ЗАВОДСКОМУ РАЙОНУ АДМИНИСТРАЦИИ ГОРОДА ОРЛА</w:t>
      </w:r>
    </w:p>
    <w:p w:rsidR="001C64FF" w:rsidRDefault="001C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FF" w:rsidRDefault="001C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4FF" w:rsidRDefault="001C64FF">
            <w:pPr>
              <w:pStyle w:val="ConsPlusNormal"/>
              <w:jc w:val="center"/>
            </w:pPr>
            <w:r>
              <w:rPr>
                <w:color w:val="392C69"/>
              </w:rPr>
              <w:t>Список изменяющих документов</w:t>
            </w:r>
          </w:p>
          <w:p w:rsidR="001C64FF" w:rsidRDefault="001C64FF">
            <w:pPr>
              <w:pStyle w:val="ConsPlusNormal"/>
              <w:jc w:val="center"/>
            </w:pPr>
            <w:r>
              <w:rPr>
                <w:color w:val="392C69"/>
              </w:rPr>
              <w:t>(в ред. Постановлений Администрации города Орла</w:t>
            </w:r>
          </w:p>
          <w:p w:rsidR="001C64FF" w:rsidRDefault="001C64FF">
            <w:pPr>
              <w:pStyle w:val="ConsPlusNormal"/>
              <w:jc w:val="center"/>
            </w:pPr>
            <w:r>
              <w:rPr>
                <w:color w:val="392C69"/>
              </w:rPr>
              <w:t xml:space="preserve">от 15.08.2022 </w:t>
            </w:r>
            <w:hyperlink r:id="rId75">
              <w:r>
                <w:rPr>
                  <w:color w:val="0000FF"/>
                </w:rPr>
                <w:t>N 4563</w:t>
              </w:r>
            </w:hyperlink>
            <w:r>
              <w:rPr>
                <w:color w:val="392C69"/>
              </w:rPr>
              <w:t xml:space="preserve">, от 30.03.2023 </w:t>
            </w:r>
            <w:hyperlink r:id="rId76">
              <w:r>
                <w:rPr>
                  <w:color w:val="0000FF"/>
                </w:rPr>
                <w:t>N 1465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r>
    </w:tbl>
    <w:p w:rsidR="001C64FF" w:rsidRDefault="001C64FF">
      <w:pPr>
        <w:pStyle w:val="ConsPlusNormal"/>
        <w:ind w:firstLine="540"/>
        <w:jc w:val="both"/>
      </w:pPr>
    </w:p>
    <w:p w:rsidR="001C64FF" w:rsidRDefault="001C64FF">
      <w:pPr>
        <w:pStyle w:val="ConsPlusNormal"/>
        <w:ind w:firstLine="540"/>
        <w:jc w:val="both"/>
      </w:pPr>
      <w:r>
        <w:t>Мельников Алексей Викторович - заместитель начальника территориального управления по Заводскому району администрации города Орла - председатель комиссии;</w:t>
      </w:r>
    </w:p>
    <w:p w:rsidR="001C64FF" w:rsidRDefault="001C64FF">
      <w:pPr>
        <w:pStyle w:val="ConsPlusNormal"/>
        <w:spacing w:before="220"/>
        <w:ind w:firstLine="540"/>
        <w:jc w:val="both"/>
      </w:pPr>
      <w:r>
        <w:t>Проценко Ольга Николаевна - начальник отдела административно-технического контроля территориального управления по Заводскому району администрации города Орла - заместитель председателя комиссии;</w:t>
      </w:r>
    </w:p>
    <w:p w:rsidR="001C64FF" w:rsidRDefault="001C64FF">
      <w:pPr>
        <w:pStyle w:val="ConsPlusNormal"/>
        <w:spacing w:before="220"/>
        <w:ind w:firstLine="540"/>
        <w:jc w:val="both"/>
      </w:pPr>
      <w:r>
        <w:t>Полосухина Елена Александровна - главный специалист территориального управления по Заводскому району администрации города Орла - секретарь административной комиссии;</w:t>
      </w:r>
    </w:p>
    <w:p w:rsidR="001C64FF" w:rsidRDefault="001C64FF">
      <w:pPr>
        <w:pStyle w:val="ConsPlusNormal"/>
        <w:spacing w:before="220"/>
        <w:ind w:firstLine="540"/>
        <w:jc w:val="both"/>
      </w:pPr>
      <w:r>
        <w:t>Лупин Александр Иванович - начальника отдела по благоустройству и коммунальным вопросам территориального управления по Заводскому району администрации города Орла - член административной комиссии;</w:t>
      </w:r>
    </w:p>
    <w:p w:rsidR="001C64FF" w:rsidRDefault="001C64FF">
      <w:pPr>
        <w:pStyle w:val="ConsPlusNormal"/>
        <w:spacing w:before="220"/>
        <w:ind w:firstLine="540"/>
        <w:jc w:val="both"/>
      </w:pPr>
      <w:r>
        <w:t>Костина Ольга Сергеевна - главный специалист территориального управления по Заводскому району администрации города Орла - член административной комиссии;</w:t>
      </w:r>
    </w:p>
    <w:p w:rsidR="001C64FF" w:rsidRDefault="001C64FF">
      <w:pPr>
        <w:pStyle w:val="ConsPlusNormal"/>
        <w:spacing w:before="220"/>
        <w:ind w:firstLine="540"/>
        <w:jc w:val="both"/>
      </w:pPr>
      <w:r>
        <w:t>Щекина Наталья Александровна - инспектор ОИАЗ ОП N 2 (по Заводскому району) УМВД России по городу Орлу - член административной комиссии;</w:t>
      </w:r>
    </w:p>
    <w:p w:rsidR="001C64FF" w:rsidRDefault="001C64FF">
      <w:pPr>
        <w:pStyle w:val="ConsPlusNormal"/>
        <w:spacing w:before="220"/>
        <w:ind w:firstLine="540"/>
        <w:jc w:val="both"/>
      </w:pPr>
      <w:r>
        <w:t>Гредина Оксана Николаевна - главный специалист отдела правовой помощи по социальным вопросам правового управления администрации города Орла - член административной комиссии.</w:t>
      </w: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jc w:val="right"/>
        <w:outlineLvl w:val="0"/>
      </w:pPr>
      <w:r>
        <w:t>Приложение</w:t>
      </w:r>
    </w:p>
    <w:p w:rsidR="001C64FF" w:rsidRDefault="001C64FF">
      <w:pPr>
        <w:pStyle w:val="ConsPlusNormal"/>
        <w:jc w:val="right"/>
      </w:pPr>
      <w:r>
        <w:t>к постановлению</w:t>
      </w:r>
    </w:p>
    <w:p w:rsidR="001C64FF" w:rsidRDefault="001C64FF">
      <w:pPr>
        <w:pStyle w:val="ConsPlusNormal"/>
        <w:jc w:val="right"/>
      </w:pPr>
      <w:r>
        <w:t>Администрации города Орла</w:t>
      </w:r>
    </w:p>
    <w:p w:rsidR="001C64FF" w:rsidRDefault="001C64FF">
      <w:pPr>
        <w:pStyle w:val="ConsPlusNormal"/>
        <w:jc w:val="right"/>
      </w:pPr>
      <w:r>
        <w:t>от 27 июня 2013 г. N 2905</w:t>
      </w:r>
    </w:p>
    <w:p w:rsidR="001C64FF" w:rsidRDefault="001C64FF">
      <w:pPr>
        <w:pStyle w:val="ConsPlusNormal"/>
        <w:ind w:firstLine="540"/>
        <w:jc w:val="both"/>
      </w:pPr>
    </w:p>
    <w:p w:rsidR="001C64FF" w:rsidRDefault="001C64FF">
      <w:pPr>
        <w:pStyle w:val="ConsPlusTitle"/>
        <w:jc w:val="center"/>
      </w:pPr>
      <w:bookmarkStart w:id="2" w:name="P102"/>
      <w:bookmarkEnd w:id="2"/>
      <w:r>
        <w:t>СОСТАВ</w:t>
      </w:r>
    </w:p>
    <w:p w:rsidR="001C64FF" w:rsidRDefault="001C64FF">
      <w:pPr>
        <w:pStyle w:val="ConsPlusTitle"/>
        <w:jc w:val="center"/>
      </w:pPr>
      <w:r>
        <w:t>АДМИНИСТРАТИВНОЙ КОМИССИИ ПРИ ТЕРРИТОРИАЛЬНОМ</w:t>
      </w:r>
    </w:p>
    <w:p w:rsidR="001C64FF" w:rsidRDefault="001C64FF">
      <w:pPr>
        <w:pStyle w:val="ConsPlusTitle"/>
        <w:jc w:val="center"/>
      </w:pPr>
      <w:r>
        <w:t>УПРАВЛЕНИИ ПО СЕВЕРНОМУ РАЙОНУ АДМИНИСТРАЦИИ ГОРОДА ОРЛА</w:t>
      </w:r>
    </w:p>
    <w:p w:rsidR="001C64FF" w:rsidRDefault="001C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FF" w:rsidRDefault="001C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4FF" w:rsidRDefault="001C64FF">
            <w:pPr>
              <w:pStyle w:val="ConsPlusNormal"/>
              <w:jc w:val="center"/>
            </w:pPr>
            <w:r>
              <w:rPr>
                <w:color w:val="392C69"/>
              </w:rPr>
              <w:t>Список изменяющих документов</w:t>
            </w:r>
          </w:p>
          <w:p w:rsidR="001C64FF" w:rsidRDefault="001C64FF">
            <w:pPr>
              <w:pStyle w:val="ConsPlusNormal"/>
              <w:jc w:val="center"/>
            </w:pPr>
            <w:r>
              <w:rPr>
                <w:color w:val="392C69"/>
              </w:rPr>
              <w:t>(в ред. Постановлений Администрации города Орла</w:t>
            </w:r>
          </w:p>
          <w:p w:rsidR="001C64FF" w:rsidRDefault="001C64FF">
            <w:pPr>
              <w:pStyle w:val="ConsPlusNormal"/>
              <w:jc w:val="center"/>
            </w:pPr>
            <w:r>
              <w:rPr>
                <w:color w:val="392C69"/>
              </w:rPr>
              <w:t xml:space="preserve">от 19.03.2021 </w:t>
            </w:r>
            <w:hyperlink r:id="rId77">
              <w:r>
                <w:rPr>
                  <w:color w:val="0000FF"/>
                </w:rPr>
                <w:t>N 1037</w:t>
              </w:r>
            </w:hyperlink>
            <w:r>
              <w:rPr>
                <w:color w:val="392C69"/>
              </w:rPr>
              <w:t xml:space="preserve">, от 10.08.2021 </w:t>
            </w:r>
            <w:hyperlink r:id="rId78">
              <w:r>
                <w:rPr>
                  <w:color w:val="0000FF"/>
                </w:rPr>
                <w:t>N 3253</w:t>
              </w:r>
            </w:hyperlink>
            <w:r>
              <w:rPr>
                <w:color w:val="392C69"/>
              </w:rPr>
              <w:t xml:space="preserve">, от 18.11.2021 </w:t>
            </w:r>
            <w:hyperlink r:id="rId79">
              <w:r>
                <w:rPr>
                  <w:color w:val="0000FF"/>
                </w:rPr>
                <w:t>N 4796</w:t>
              </w:r>
            </w:hyperlink>
            <w:r>
              <w:rPr>
                <w:color w:val="392C69"/>
              </w:rPr>
              <w:t>,</w:t>
            </w:r>
          </w:p>
          <w:p w:rsidR="001C64FF" w:rsidRDefault="001C64FF">
            <w:pPr>
              <w:pStyle w:val="ConsPlusNormal"/>
              <w:jc w:val="center"/>
            </w:pPr>
            <w:r>
              <w:rPr>
                <w:color w:val="392C69"/>
              </w:rPr>
              <w:t xml:space="preserve">от 13.12.2021 </w:t>
            </w:r>
            <w:hyperlink r:id="rId80">
              <w:r>
                <w:rPr>
                  <w:color w:val="0000FF"/>
                </w:rPr>
                <w:t>N 5244</w:t>
              </w:r>
            </w:hyperlink>
            <w:r>
              <w:rPr>
                <w:color w:val="392C69"/>
              </w:rPr>
              <w:t xml:space="preserve">, от 07.02.2022 </w:t>
            </w:r>
            <w:hyperlink r:id="rId81">
              <w:r>
                <w:rPr>
                  <w:color w:val="0000FF"/>
                </w:rPr>
                <w:t>N 447</w:t>
              </w:r>
            </w:hyperlink>
            <w:r>
              <w:rPr>
                <w:color w:val="392C69"/>
              </w:rPr>
              <w:t xml:space="preserve">, от 08.04.2022 </w:t>
            </w:r>
            <w:hyperlink r:id="rId82">
              <w:r>
                <w:rPr>
                  <w:color w:val="0000FF"/>
                </w:rPr>
                <w:t>N 2010</w:t>
              </w:r>
            </w:hyperlink>
            <w:r>
              <w:rPr>
                <w:color w:val="392C69"/>
              </w:rPr>
              <w:t>,</w:t>
            </w:r>
          </w:p>
          <w:p w:rsidR="001C64FF" w:rsidRDefault="001C64FF">
            <w:pPr>
              <w:pStyle w:val="ConsPlusNormal"/>
              <w:jc w:val="center"/>
            </w:pPr>
            <w:r>
              <w:rPr>
                <w:color w:val="392C69"/>
              </w:rPr>
              <w:lastRenderedPageBreak/>
              <w:t xml:space="preserve">от 24.05.2023 </w:t>
            </w:r>
            <w:hyperlink r:id="rId83">
              <w:r>
                <w:rPr>
                  <w:color w:val="0000FF"/>
                </w:rPr>
                <w:t>N 2485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r>
    </w:tbl>
    <w:p w:rsidR="001C64FF" w:rsidRDefault="001C64FF">
      <w:pPr>
        <w:pStyle w:val="ConsPlusNormal"/>
        <w:ind w:firstLine="540"/>
        <w:jc w:val="both"/>
      </w:pPr>
    </w:p>
    <w:p w:rsidR="001C64FF" w:rsidRDefault="001C64FF">
      <w:pPr>
        <w:pStyle w:val="ConsPlusNormal"/>
        <w:ind w:firstLine="540"/>
        <w:jc w:val="both"/>
      </w:pPr>
      <w:r>
        <w:t>- Персидский Н.Н., заместитель начальника территориального управления по Северному району администрации города Орла, председатель административной комиссии;</w:t>
      </w:r>
    </w:p>
    <w:p w:rsidR="001C64FF" w:rsidRDefault="001C64FF">
      <w:pPr>
        <w:pStyle w:val="ConsPlusNormal"/>
        <w:spacing w:before="220"/>
        <w:ind w:firstLine="540"/>
        <w:jc w:val="both"/>
      </w:pPr>
      <w:r>
        <w:t>- Терехов С.А., начальник отдела административно-технического контроля территориального управления по Северному району администрации города Орла, заместитель председателя административной комиссии;</w:t>
      </w:r>
    </w:p>
    <w:p w:rsidR="001C64FF" w:rsidRDefault="001C64FF">
      <w:pPr>
        <w:pStyle w:val="ConsPlusNormal"/>
        <w:spacing w:before="220"/>
        <w:ind w:firstLine="540"/>
        <w:jc w:val="both"/>
      </w:pPr>
      <w:r>
        <w:t>- Козлов Ю.Н., депутат Орловского городского Совета народных депутатов, заместитель председателя административной комиссии при территориальном управлении по Северному району администрации города Орла (по согласованию);</w:t>
      </w:r>
    </w:p>
    <w:p w:rsidR="001C64FF" w:rsidRDefault="001C64FF">
      <w:pPr>
        <w:pStyle w:val="ConsPlusNormal"/>
        <w:spacing w:before="220"/>
        <w:ind w:firstLine="540"/>
        <w:jc w:val="both"/>
      </w:pPr>
      <w:r>
        <w:t>- Кузнецова Л.М., главный специалист территориального управления по Северному району администрации города Орла, секретарь административной комиссии;</w:t>
      </w:r>
    </w:p>
    <w:p w:rsidR="001C64FF" w:rsidRDefault="001C64FF">
      <w:pPr>
        <w:pStyle w:val="ConsPlusNormal"/>
        <w:spacing w:before="220"/>
        <w:ind w:firstLine="540"/>
        <w:jc w:val="both"/>
      </w:pPr>
      <w:r>
        <w:t>- Парахина Г.О., главный специалист отдела по благоустройству и коммунальным вопросам территориального управления по Северному району администрации города Орла, член административной комиссии;</w:t>
      </w:r>
    </w:p>
    <w:p w:rsidR="001C64FF" w:rsidRDefault="001C64FF">
      <w:pPr>
        <w:pStyle w:val="ConsPlusNormal"/>
        <w:spacing w:before="220"/>
        <w:ind w:firstLine="540"/>
        <w:jc w:val="both"/>
      </w:pPr>
      <w:r>
        <w:t>- Маркова Е.В., начальник отдела участковых уполномоченных и подразделения по делам несовершеннолетних отдела полиции N 3 (по Северному району) УМВД России по городу Орлу, подполковник полиции - член административной комиссии;</w:t>
      </w:r>
    </w:p>
    <w:p w:rsidR="001C64FF" w:rsidRDefault="001C64FF">
      <w:pPr>
        <w:pStyle w:val="ConsPlusNormal"/>
        <w:spacing w:before="220"/>
        <w:ind w:firstLine="540"/>
        <w:jc w:val="both"/>
      </w:pPr>
      <w:r>
        <w:t>- Быковская С.С., главный специалист отдела правовой поддержки по вопросам градостроительства и землепользования правового управления администрации города Орла, член административной комиссии.</w:t>
      </w: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jc w:val="right"/>
        <w:outlineLvl w:val="0"/>
      </w:pPr>
      <w:r>
        <w:t>Приложение N 4</w:t>
      </w:r>
    </w:p>
    <w:p w:rsidR="001C64FF" w:rsidRDefault="001C64FF">
      <w:pPr>
        <w:pStyle w:val="ConsPlusNormal"/>
        <w:jc w:val="right"/>
      </w:pPr>
      <w:r>
        <w:t>к постановлению</w:t>
      </w:r>
    </w:p>
    <w:p w:rsidR="001C64FF" w:rsidRDefault="001C64FF">
      <w:pPr>
        <w:pStyle w:val="ConsPlusNormal"/>
        <w:jc w:val="right"/>
      </w:pPr>
      <w:r>
        <w:t>Администрации города Орла</w:t>
      </w:r>
    </w:p>
    <w:p w:rsidR="001C64FF" w:rsidRDefault="001C64FF">
      <w:pPr>
        <w:pStyle w:val="ConsPlusNormal"/>
        <w:jc w:val="right"/>
      </w:pPr>
      <w:r>
        <w:t>от 27 июня 2013 г. N 2905</w:t>
      </w:r>
    </w:p>
    <w:p w:rsidR="001C64FF" w:rsidRDefault="001C64FF">
      <w:pPr>
        <w:pStyle w:val="ConsPlusNormal"/>
        <w:ind w:firstLine="540"/>
        <w:jc w:val="both"/>
      </w:pPr>
    </w:p>
    <w:p w:rsidR="001C64FF" w:rsidRDefault="001C64FF">
      <w:pPr>
        <w:pStyle w:val="ConsPlusTitle"/>
        <w:jc w:val="center"/>
      </w:pPr>
      <w:bookmarkStart w:id="3" w:name="P128"/>
      <w:bookmarkEnd w:id="3"/>
      <w:r>
        <w:t>СОСТАВ</w:t>
      </w:r>
    </w:p>
    <w:p w:rsidR="001C64FF" w:rsidRDefault="001C64FF">
      <w:pPr>
        <w:pStyle w:val="ConsPlusTitle"/>
        <w:jc w:val="center"/>
      </w:pPr>
      <w:r>
        <w:t>АДМИНИСТРАТИВНОЙ КОМИССИИ ПРИ ТЕРРИТОРИАЛЬНОМ УПРАВЛЕНИИ</w:t>
      </w:r>
    </w:p>
    <w:p w:rsidR="001C64FF" w:rsidRDefault="001C64FF">
      <w:pPr>
        <w:pStyle w:val="ConsPlusTitle"/>
        <w:jc w:val="center"/>
      </w:pPr>
      <w:r>
        <w:t>ПО СОВЕТСКОМУ РАЙОНУ АДМИНИСТРАЦИИ ГОРОДА ОРЛА</w:t>
      </w:r>
    </w:p>
    <w:p w:rsidR="001C64FF" w:rsidRDefault="001C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4FF" w:rsidRDefault="001C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4FF" w:rsidRDefault="001C64FF">
            <w:pPr>
              <w:pStyle w:val="ConsPlusNormal"/>
              <w:jc w:val="center"/>
            </w:pPr>
            <w:r>
              <w:rPr>
                <w:color w:val="392C69"/>
              </w:rPr>
              <w:t>Список изменяющих документов</w:t>
            </w:r>
          </w:p>
          <w:p w:rsidR="001C64FF" w:rsidRDefault="001C64FF">
            <w:pPr>
              <w:pStyle w:val="ConsPlusNormal"/>
              <w:jc w:val="center"/>
            </w:pPr>
            <w:r>
              <w:rPr>
                <w:color w:val="392C69"/>
              </w:rPr>
              <w:t>(в ред. Постановлений Администрации города Орла</w:t>
            </w:r>
          </w:p>
          <w:p w:rsidR="001C64FF" w:rsidRDefault="001C64FF">
            <w:pPr>
              <w:pStyle w:val="ConsPlusNormal"/>
              <w:jc w:val="center"/>
            </w:pPr>
            <w:r>
              <w:rPr>
                <w:color w:val="392C69"/>
              </w:rPr>
              <w:t xml:space="preserve">от 13.03.2019 </w:t>
            </w:r>
            <w:hyperlink r:id="rId84">
              <w:r>
                <w:rPr>
                  <w:color w:val="0000FF"/>
                </w:rPr>
                <w:t>N 947</w:t>
              </w:r>
            </w:hyperlink>
            <w:r>
              <w:rPr>
                <w:color w:val="392C69"/>
              </w:rPr>
              <w:t xml:space="preserve">, от 19.03.2019 </w:t>
            </w:r>
            <w:hyperlink r:id="rId85">
              <w:r>
                <w:rPr>
                  <w:color w:val="0000FF"/>
                </w:rPr>
                <w:t>N 1062</w:t>
              </w:r>
            </w:hyperlink>
            <w:r>
              <w:rPr>
                <w:color w:val="392C69"/>
              </w:rPr>
              <w:t xml:space="preserve">, от 09.12.2020 </w:t>
            </w:r>
            <w:hyperlink r:id="rId86">
              <w:r>
                <w:rPr>
                  <w:color w:val="0000FF"/>
                </w:rPr>
                <w:t>N 4879</w:t>
              </w:r>
            </w:hyperlink>
            <w:r>
              <w:rPr>
                <w:color w:val="392C69"/>
              </w:rPr>
              <w:t>,</w:t>
            </w:r>
          </w:p>
          <w:p w:rsidR="001C64FF" w:rsidRDefault="001C64FF">
            <w:pPr>
              <w:pStyle w:val="ConsPlusNormal"/>
              <w:jc w:val="center"/>
            </w:pPr>
            <w:r>
              <w:rPr>
                <w:color w:val="392C69"/>
              </w:rPr>
              <w:t xml:space="preserve">от 13.12.2022 </w:t>
            </w:r>
            <w:hyperlink r:id="rId87">
              <w:r>
                <w:rPr>
                  <w:color w:val="0000FF"/>
                </w:rPr>
                <w:t>N 7093</w:t>
              </w:r>
            </w:hyperlink>
            <w:r>
              <w:rPr>
                <w:color w:val="392C69"/>
              </w:rPr>
              <w:t xml:space="preserve">, от 30.10.2023 </w:t>
            </w:r>
            <w:hyperlink r:id="rId88">
              <w:r>
                <w:rPr>
                  <w:color w:val="0000FF"/>
                </w:rPr>
                <w:t>N 5717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4FF" w:rsidRDefault="001C64FF">
            <w:pPr>
              <w:pStyle w:val="ConsPlusNormal"/>
            </w:pPr>
          </w:p>
        </w:tc>
      </w:tr>
    </w:tbl>
    <w:p w:rsidR="001C64FF" w:rsidRDefault="001C64FF">
      <w:pPr>
        <w:pStyle w:val="ConsPlusNormal"/>
        <w:ind w:firstLine="540"/>
        <w:jc w:val="both"/>
      </w:pPr>
    </w:p>
    <w:p w:rsidR="001C64FF" w:rsidRDefault="001C64FF">
      <w:pPr>
        <w:pStyle w:val="ConsPlusNormal"/>
        <w:ind w:firstLine="540"/>
        <w:jc w:val="both"/>
      </w:pPr>
      <w:r>
        <w:t>- Бобылев С.А., заместитель начальника территориального управления по Советскому району администрации города Орла - председатель административной комиссии;</w:t>
      </w:r>
    </w:p>
    <w:p w:rsidR="001C64FF" w:rsidRDefault="001C64FF">
      <w:pPr>
        <w:pStyle w:val="ConsPlusNormal"/>
        <w:spacing w:before="220"/>
        <w:ind w:firstLine="540"/>
        <w:jc w:val="both"/>
      </w:pPr>
      <w:r>
        <w:t>- Шутанов Г.И., начальник отдела административно-технического контроля территориального управления по Советскому району администрации города Орла - заместитель председателя административной комиссии;</w:t>
      </w:r>
    </w:p>
    <w:p w:rsidR="001C64FF" w:rsidRDefault="001C64FF">
      <w:pPr>
        <w:pStyle w:val="ConsPlusNormal"/>
        <w:spacing w:before="220"/>
        <w:ind w:firstLine="540"/>
        <w:jc w:val="both"/>
      </w:pPr>
      <w:r>
        <w:t xml:space="preserve">- Лобова Л.Л., начальник отдела по благоустройству и коммунальным вопросам </w:t>
      </w:r>
      <w:r>
        <w:lastRenderedPageBreak/>
        <w:t>территориального управления по Советскому району администрации города Орла - член административной комиссии;</w:t>
      </w:r>
    </w:p>
    <w:p w:rsidR="001C64FF" w:rsidRDefault="001C64FF">
      <w:pPr>
        <w:pStyle w:val="ConsPlusNormal"/>
        <w:spacing w:before="220"/>
        <w:ind w:firstLine="540"/>
        <w:jc w:val="both"/>
      </w:pPr>
      <w:r>
        <w:t>- Жуликов П.Г. - главный специалист территориального управления по Советскому району администрации города Орла - секретарь административной комиссии;</w:t>
      </w:r>
    </w:p>
    <w:p w:rsidR="001C64FF" w:rsidRDefault="001C64FF">
      <w:pPr>
        <w:pStyle w:val="ConsPlusNormal"/>
        <w:spacing w:before="220"/>
        <w:ind w:firstLine="540"/>
        <w:jc w:val="both"/>
      </w:pPr>
      <w:r>
        <w:t>- Жураева Т.Л. - главный специалист отдела правотворчества правового управления администрации города Орла - член административной комиссии;</w:t>
      </w:r>
    </w:p>
    <w:p w:rsidR="001C64FF" w:rsidRDefault="001C64FF">
      <w:pPr>
        <w:pStyle w:val="ConsPlusNormal"/>
        <w:spacing w:before="220"/>
        <w:ind w:firstLine="540"/>
        <w:jc w:val="both"/>
      </w:pPr>
      <w:r>
        <w:t>- Туровцева Е.И. - менеджер отдела по благоустройству и коммунальным вопросам территориального управления по Советскому району администрации города Орла - член административной комиссии;</w:t>
      </w:r>
    </w:p>
    <w:p w:rsidR="001C64FF" w:rsidRDefault="001C64FF">
      <w:pPr>
        <w:pStyle w:val="ConsPlusNormal"/>
        <w:spacing w:before="220"/>
        <w:ind w:firstLine="540"/>
        <w:jc w:val="both"/>
      </w:pPr>
      <w:r>
        <w:t>- Коновалов И.В., депутат Орловского городского Совета народных депутатов (по согласованию) - член административной комиссии;</w:t>
      </w:r>
    </w:p>
    <w:p w:rsidR="001C64FF" w:rsidRDefault="001C64FF">
      <w:pPr>
        <w:pStyle w:val="ConsPlusNormal"/>
        <w:spacing w:before="220"/>
        <w:ind w:firstLine="540"/>
        <w:jc w:val="both"/>
      </w:pPr>
      <w:r>
        <w:t>- Кондрашов Андрей Викторович - начальник ОИАЗ УМВД России по городу Орлу, майор полиции - член административной комиссии.</w:t>
      </w:r>
    </w:p>
    <w:p w:rsidR="001C64FF" w:rsidRDefault="001C64FF">
      <w:pPr>
        <w:pStyle w:val="ConsPlusNormal"/>
        <w:ind w:firstLine="540"/>
        <w:jc w:val="both"/>
      </w:pPr>
    </w:p>
    <w:p w:rsidR="001C64FF" w:rsidRDefault="001C64FF">
      <w:pPr>
        <w:pStyle w:val="ConsPlusNormal"/>
        <w:ind w:firstLine="540"/>
        <w:jc w:val="both"/>
      </w:pPr>
    </w:p>
    <w:p w:rsidR="001C64FF" w:rsidRDefault="001C64FF">
      <w:pPr>
        <w:pStyle w:val="ConsPlusNormal"/>
        <w:pBdr>
          <w:bottom w:val="single" w:sz="6" w:space="0" w:color="auto"/>
        </w:pBdr>
        <w:spacing w:before="100" w:after="100"/>
        <w:jc w:val="both"/>
        <w:rPr>
          <w:sz w:val="2"/>
          <w:szCs w:val="2"/>
        </w:rPr>
      </w:pPr>
    </w:p>
    <w:p w:rsidR="00A11BAC" w:rsidRDefault="00A11BAC">
      <w:bookmarkStart w:id="4" w:name="_GoBack"/>
      <w:bookmarkEnd w:id="4"/>
    </w:p>
    <w:sectPr w:rsidR="00A11BAC" w:rsidSect="0095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FF"/>
    <w:rsid w:val="001C64FF"/>
    <w:rsid w:val="00A1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9BCD1-DC5D-4888-B929-9D4A34B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4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64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64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34180&amp;dst=100005" TargetMode="External"/><Relationship Id="rId18" Type="http://schemas.openxmlformats.org/officeDocument/2006/relationships/hyperlink" Target="https://login.consultant.ru/link/?req=doc&amp;base=RLAW127&amp;n=42091&amp;dst=100005" TargetMode="External"/><Relationship Id="rId26" Type="http://schemas.openxmlformats.org/officeDocument/2006/relationships/hyperlink" Target="https://login.consultant.ru/link/?req=doc&amp;base=RLAW127&amp;n=57428&amp;dst=100005" TargetMode="External"/><Relationship Id="rId39" Type="http://schemas.openxmlformats.org/officeDocument/2006/relationships/hyperlink" Target="https://login.consultant.ru/link/?req=doc&amp;base=RLAW127&amp;n=75067&amp;dst=100005" TargetMode="External"/><Relationship Id="rId21" Type="http://schemas.openxmlformats.org/officeDocument/2006/relationships/hyperlink" Target="https://login.consultant.ru/link/?req=doc&amp;base=RLAW127&amp;n=42965&amp;dst=100005" TargetMode="External"/><Relationship Id="rId34" Type="http://schemas.openxmlformats.org/officeDocument/2006/relationships/hyperlink" Target="https://login.consultant.ru/link/?req=doc&amp;base=RLAW127&amp;n=70344&amp;dst=100005" TargetMode="External"/><Relationship Id="rId42" Type="http://schemas.openxmlformats.org/officeDocument/2006/relationships/hyperlink" Target="https://login.consultant.ru/link/?req=doc&amp;base=RLAW127&amp;n=78472&amp;dst=100005" TargetMode="External"/><Relationship Id="rId47" Type="http://schemas.openxmlformats.org/officeDocument/2006/relationships/hyperlink" Target="https://login.consultant.ru/link/?req=doc&amp;base=RLAW127&amp;n=85764&amp;dst=100005" TargetMode="External"/><Relationship Id="rId50" Type="http://schemas.openxmlformats.org/officeDocument/2006/relationships/hyperlink" Target="https://login.consultant.ru/link/?req=doc&amp;base=RLAW127&amp;n=88485&amp;dst=100005" TargetMode="External"/><Relationship Id="rId55" Type="http://schemas.openxmlformats.org/officeDocument/2006/relationships/hyperlink" Target="https://login.consultant.ru/link/?req=doc&amp;base=RLAW127&amp;n=41920&amp;dst=101833" TargetMode="External"/><Relationship Id="rId63" Type="http://schemas.openxmlformats.org/officeDocument/2006/relationships/hyperlink" Target="https://login.consultant.ru/link/?req=doc&amp;base=RLAW127&amp;n=53772&amp;dst=100005" TargetMode="External"/><Relationship Id="rId68" Type="http://schemas.openxmlformats.org/officeDocument/2006/relationships/hyperlink" Target="https://login.consultant.ru/link/?req=doc&amp;base=RLAW127&amp;n=74670&amp;dst=100005" TargetMode="External"/><Relationship Id="rId76" Type="http://schemas.openxmlformats.org/officeDocument/2006/relationships/hyperlink" Target="https://login.consultant.ru/link/?req=doc&amp;base=RLAW127&amp;n=88485&amp;dst=100005" TargetMode="External"/><Relationship Id="rId84" Type="http://schemas.openxmlformats.org/officeDocument/2006/relationships/hyperlink" Target="https://login.consultant.ru/link/?req=doc&amp;base=RLAW127&amp;n=59519&amp;dst=100005" TargetMode="External"/><Relationship Id="rId89" Type="http://schemas.openxmlformats.org/officeDocument/2006/relationships/fontTable" Target="fontTable.xml"/><Relationship Id="rId7" Type="http://schemas.openxmlformats.org/officeDocument/2006/relationships/hyperlink" Target="https://login.consultant.ru/link/?req=doc&amp;base=RLAW127&amp;n=28998&amp;dst=100005" TargetMode="External"/><Relationship Id="rId71" Type="http://schemas.openxmlformats.org/officeDocument/2006/relationships/hyperlink" Target="https://login.consultant.ru/link/?req=doc&amp;base=RLAW127&amp;n=8239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7&amp;n=44113&amp;dst=100005" TargetMode="External"/><Relationship Id="rId29" Type="http://schemas.openxmlformats.org/officeDocument/2006/relationships/hyperlink" Target="https://login.consultant.ru/link/?req=doc&amp;base=RLAW127&amp;n=59519&amp;dst=100005" TargetMode="External"/><Relationship Id="rId11" Type="http://schemas.openxmlformats.org/officeDocument/2006/relationships/hyperlink" Target="https://login.consultant.ru/link/?req=doc&amp;base=RLAW127&amp;n=32269&amp;dst=100005" TargetMode="External"/><Relationship Id="rId24" Type="http://schemas.openxmlformats.org/officeDocument/2006/relationships/hyperlink" Target="https://login.consultant.ru/link/?req=doc&amp;base=RLAW127&amp;n=53772&amp;dst=100005" TargetMode="External"/><Relationship Id="rId32" Type="http://schemas.openxmlformats.org/officeDocument/2006/relationships/hyperlink" Target="https://login.consultant.ru/link/?req=doc&amp;base=RLAW127&amp;n=63468&amp;dst=100005" TargetMode="External"/><Relationship Id="rId37" Type="http://schemas.openxmlformats.org/officeDocument/2006/relationships/hyperlink" Target="https://login.consultant.ru/link/?req=doc&amp;base=RLAW127&amp;n=74544&amp;dst=100005" TargetMode="External"/><Relationship Id="rId40" Type="http://schemas.openxmlformats.org/officeDocument/2006/relationships/hyperlink" Target="https://login.consultant.ru/link/?req=doc&amp;base=RLAW127&amp;n=76702&amp;dst=100005" TargetMode="External"/><Relationship Id="rId45" Type="http://schemas.openxmlformats.org/officeDocument/2006/relationships/hyperlink" Target="https://login.consultant.ru/link/?req=doc&amp;base=RLAW127&amp;n=82392&amp;dst=100005" TargetMode="External"/><Relationship Id="rId53" Type="http://schemas.openxmlformats.org/officeDocument/2006/relationships/hyperlink" Target="https://login.consultant.ru/link/?req=doc&amp;base=RLAW127&amp;n=94410&amp;dst=100005" TargetMode="External"/><Relationship Id="rId58" Type="http://schemas.openxmlformats.org/officeDocument/2006/relationships/hyperlink" Target="https://login.consultant.ru/link/?req=doc&amp;base=RLAW127&amp;n=28784&amp;dst=100005" TargetMode="External"/><Relationship Id="rId66" Type="http://schemas.openxmlformats.org/officeDocument/2006/relationships/hyperlink" Target="https://login.consultant.ru/link/?req=doc&amp;base=RLAW127&amp;n=67956&amp;dst=100005" TargetMode="External"/><Relationship Id="rId74" Type="http://schemas.openxmlformats.org/officeDocument/2006/relationships/hyperlink" Target="https://login.consultant.ru/link/?req=doc&amp;base=RLAW127&amp;n=94410&amp;dst=100005" TargetMode="External"/><Relationship Id="rId79" Type="http://schemas.openxmlformats.org/officeDocument/2006/relationships/hyperlink" Target="https://login.consultant.ru/link/?req=doc&amp;base=RLAW127&amp;n=76702&amp;dst=100005" TargetMode="External"/><Relationship Id="rId87" Type="http://schemas.openxmlformats.org/officeDocument/2006/relationships/hyperlink" Target="https://login.consultant.ru/link/?req=doc&amp;base=RLAW127&amp;n=85764&amp;dst=100005" TargetMode="External"/><Relationship Id="rId5" Type="http://schemas.openxmlformats.org/officeDocument/2006/relationships/hyperlink" Target="https://login.consultant.ru/link/?req=doc&amp;base=RLAW127&amp;n=28784&amp;dst=100005" TargetMode="External"/><Relationship Id="rId61" Type="http://schemas.openxmlformats.org/officeDocument/2006/relationships/hyperlink" Target="https://login.consultant.ru/link/?req=doc&amp;base=RLAW127&amp;n=40667&amp;dst=100005" TargetMode="External"/><Relationship Id="rId82" Type="http://schemas.openxmlformats.org/officeDocument/2006/relationships/hyperlink" Target="https://login.consultant.ru/link/?req=doc&amp;base=RLAW127&amp;n=79986&amp;dst=100005" TargetMode="External"/><Relationship Id="rId90" Type="http://schemas.openxmlformats.org/officeDocument/2006/relationships/theme" Target="theme/theme1.xml"/><Relationship Id="rId19" Type="http://schemas.openxmlformats.org/officeDocument/2006/relationships/hyperlink" Target="https://login.consultant.ru/link/?req=doc&amp;base=RLAW127&amp;n=42853&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31205&amp;dst=100005" TargetMode="External"/><Relationship Id="rId14" Type="http://schemas.openxmlformats.org/officeDocument/2006/relationships/hyperlink" Target="https://login.consultant.ru/link/?req=doc&amp;base=RLAW127&amp;n=36820&amp;dst=100005" TargetMode="External"/><Relationship Id="rId22" Type="http://schemas.openxmlformats.org/officeDocument/2006/relationships/hyperlink" Target="https://login.consultant.ru/link/?req=doc&amp;base=RLAW127&amp;n=42967&amp;dst=100005" TargetMode="External"/><Relationship Id="rId27" Type="http://schemas.openxmlformats.org/officeDocument/2006/relationships/hyperlink" Target="https://login.consultant.ru/link/?req=doc&amp;base=RLAW127&amp;n=57429&amp;dst=100005" TargetMode="External"/><Relationship Id="rId30" Type="http://schemas.openxmlformats.org/officeDocument/2006/relationships/hyperlink" Target="https://login.consultant.ru/link/?req=doc&amp;base=RLAW127&amp;n=59658&amp;dst=100005" TargetMode="External"/><Relationship Id="rId35" Type="http://schemas.openxmlformats.org/officeDocument/2006/relationships/hyperlink" Target="https://login.consultant.ru/link/?req=doc&amp;base=RLAW127&amp;n=72260&amp;dst=100005" TargetMode="External"/><Relationship Id="rId43" Type="http://schemas.openxmlformats.org/officeDocument/2006/relationships/hyperlink" Target="https://login.consultant.ru/link/?req=doc&amp;base=RLAW127&amp;n=79463&amp;dst=100005" TargetMode="External"/><Relationship Id="rId48" Type="http://schemas.openxmlformats.org/officeDocument/2006/relationships/hyperlink" Target="https://login.consultant.ru/link/?req=doc&amp;base=RLAW127&amp;n=86550&amp;dst=100005" TargetMode="External"/><Relationship Id="rId56" Type="http://schemas.openxmlformats.org/officeDocument/2006/relationships/hyperlink" Target="https://login.consultant.ru/link/?req=doc&amp;base=RLAW127&amp;n=31205&amp;dst=100005" TargetMode="External"/><Relationship Id="rId64" Type="http://schemas.openxmlformats.org/officeDocument/2006/relationships/hyperlink" Target="https://login.consultant.ru/link/?req=doc&amp;base=RLAW127&amp;n=57428&amp;dst=100005" TargetMode="External"/><Relationship Id="rId69" Type="http://schemas.openxmlformats.org/officeDocument/2006/relationships/hyperlink" Target="https://login.consultant.ru/link/?req=doc&amp;base=RLAW127&amp;n=75067&amp;dst=100005" TargetMode="External"/><Relationship Id="rId77" Type="http://schemas.openxmlformats.org/officeDocument/2006/relationships/hyperlink" Target="https://login.consultant.ru/link/?req=doc&amp;base=RLAW127&amp;n=72260&amp;dst=100005" TargetMode="External"/><Relationship Id="rId8" Type="http://schemas.openxmlformats.org/officeDocument/2006/relationships/hyperlink" Target="https://login.consultant.ru/link/?req=doc&amp;base=RLAW127&amp;n=29224&amp;dst=100005" TargetMode="External"/><Relationship Id="rId51" Type="http://schemas.openxmlformats.org/officeDocument/2006/relationships/hyperlink" Target="https://login.consultant.ru/link/?req=doc&amp;base=RLAW127&amp;n=89493&amp;dst=100005" TargetMode="External"/><Relationship Id="rId72" Type="http://schemas.openxmlformats.org/officeDocument/2006/relationships/hyperlink" Target="https://login.consultant.ru/link/?req=doc&amp;base=RLAW127&amp;n=86550&amp;dst=100005" TargetMode="External"/><Relationship Id="rId80" Type="http://schemas.openxmlformats.org/officeDocument/2006/relationships/hyperlink" Target="https://login.consultant.ru/link/?req=doc&amp;base=RLAW127&amp;n=77190&amp;dst=100005" TargetMode="External"/><Relationship Id="rId85" Type="http://schemas.openxmlformats.org/officeDocument/2006/relationships/hyperlink" Target="https://login.consultant.ru/link/?req=doc&amp;base=RLAW127&amp;n=59602&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127&amp;n=32890&amp;dst=100005" TargetMode="External"/><Relationship Id="rId17" Type="http://schemas.openxmlformats.org/officeDocument/2006/relationships/hyperlink" Target="https://login.consultant.ru/link/?req=doc&amp;base=RLAW127&amp;n=42090&amp;dst=100005" TargetMode="External"/><Relationship Id="rId25" Type="http://schemas.openxmlformats.org/officeDocument/2006/relationships/hyperlink" Target="https://login.consultant.ru/link/?req=doc&amp;base=RLAW127&amp;n=54737&amp;dst=100005" TargetMode="External"/><Relationship Id="rId33" Type="http://schemas.openxmlformats.org/officeDocument/2006/relationships/hyperlink" Target="https://login.consultant.ru/link/?req=doc&amp;base=RLAW127&amp;n=67956&amp;dst=100005" TargetMode="External"/><Relationship Id="rId38" Type="http://schemas.openxmlformats.org/officeDocument/2006/relationships/hyperlink" Target="https://login.consultant.ru/link/?req=doc&amp;base=RLAW127&amp;n=74670&amp;dst=100005" TargetMode="External"/><Relationship Id="rId46" Type="http://schemas.openxmlformats.org/officeDocument/2006/relationships/hyperlink" Target="https://login.consultant.ru/link/?req=doc&amp;base=RLAW127&amp;n=82634&amp;dst=100005" TargetMode="External"/><Relationship Id="rId59" Type="http://schemas.openxmlformats.org/officeDocument/2006/relationships/hyperlink" Target="https://login.consultant.ru/link/?req=doc&amp;base=RLAW127&amp;n=31567&amp;dst=100005" TargetMode="External"/><Relationship Id="rId67" Type="http://schemas.openxmlformats.org/officeDocument/2006/relationships/hyperlink" Target="https://login.consultant.ru/link/?req=doc&amp;base=RLAW127&amp;n=72849&amp;dst=100005" TargetMode="External"/><Relationship Id="rId20" Type="http://schemas.openxmlformats.org/officeDocument/2006/relationships/hyperlink" Target="https://login.consultant.ru/link/?req=doc&amp;base=RLAW127&amp;n=42868&amp;dst=100005" TargetMode="External"/><Relationship Id="rId41" Type="http://schemas.openxmlformats.org/officeDocument/2006/relationships/hyperlink" Target="https://login.consultant.ru/link/?req=doc&amp;base=RLAW127&amp;n=77190&amp;dst=100005" TargetMode="External"/><Relationship Id="rId54" Type="http://schemas.openxmlformats.org/officeDocument/2006/relationships/hyperlink" Target="https://login.consultant.ru/link/?req=doc&amp;base=RLAW127&amp;n=36239&amp;dst=100142" TargetMode="External"/><Relationship Id="rId62" Type="http://schemas.openxmlformats.org/officeDocument/2006/relationships/hyperlink" Target="https://login.consultant.ru/link/?req=doc&amp;base=RLAW127&amp;n=42853&amp;dst=100010" TargetMode="External"/><Relationship Id="rId70" Type="http://schemas.openxmlformats.org/officeDocument/2006/relationships/hyperlink" Target="https://login.consultant.ru/link/?req=doc&amp;base=RLAW127&amp;n=79463&amp;dst=100005" TargetMode="External"/><Relationship Id="rId75" Type="http://schemas.openxmlformats.org/officeDocument/2006/relationships/hyperlink" Target="https://login.consultant.ru/link/?req=doc&amp;base=RLAW127&amp;n=82634&amp;dst=100005" TargetMode="External"/><Relationship Id="rId83" Type="http://schemas.openxmlformats.org/officeDocument/2006/relationships/hyperlink" Target="https://login.consultant.ru/link/?req=doc&amp;base=RLAW127&amp;n=89493&amp;dst=100005" TargetMode="External"/><Relationship Id="rId88" Type="http://schemas.openxmlformats.org/officeDocument/2006/relationships/hyperlink" Target="https://login.consultant.ru/link/?req=doc&amp;base=RLAW127&amp;n=92573&amp;dst=100005" TargetMode="External"/><Relationship Id="rId1" Type="http://schemas.openxmlformats.org/officeDocument/2006/relationships/styles" Target="styles.xml"/><Relationship Id="rId6" Type="http://schemas.openxmlformats.org/officeDocument/2006/relationships/hyperlink" Target="https://login.consultant.ru/link/?req=doc&amp;base=RLAW127&amp;n=28785&amp;dst=100005" TargetMode="External"/><Relationship Id="rId15" Type="http://schemas.openxmlformats.org/officeDocument/2006/relationships/hyperlink" Target="https://login.consultant.ru/link/?req=doc&amp;base=RLAW127&amp;n=40667&amp;dst=100005" TargetMode="External"/><Relationship Id="rId23" Type="http://schemas.openxmlformats.org/officeDocument/2006/relationships/hyperlink" Target="https://login.consultant.ru/link/?req=doc&amp;base=RLAW127&amp;n=52281&amp;dst=100005" TargetMode="External"/><Relationship Id="rId28" Type="http://schemas.openxmlformats.org/officeDocument/2006/relationships/hyperlink" Target="https://login.consultant.ru/link/?req=doc&amp;base=RLAW127&amp;n=57882&amp;dst=100005" TargetMode="External"/><Relationship Id="rId36" Type="http://schemas.openxmlformats.org/officeDocument/2006/relationships/hyperlink" Target="https://login.consultant.ru/link/?req=doc&amp;base=RLAW127&amp;n=72849&amp;dst=100005" TargetMode="External"/><Relationship Id="rId49" Type="http://schemas.openxmlformats.org/officeDocument/2006/relationships/hyperlink" Target="https://login.consultant.ru/link/?req=doc&amp;base=RLAW127&amp;n=88441&amp;dst=100005" TargetMode="External"/><Relationship Id="rId57" Type="http://schemas.openxmlformats.org/officeDocument/2006/relationships/hyperlink" Target="https://login.consultant.ru/link/?req=doc&amp;base=RLAW127&amp;n=42853&amp;dst=100008" TargetMode="External"/><Relationship Id="rId10" Type="http://schemas.openxmlformats.org/officeDocument/2006/relationships/hyperlink" Target="https://login.consultant.ru/link/?req=doc&amp;base=RLAW127&amp;n=31567&amp;dst=100005" TargetMode="External"/><Relationship Id="rId31" Type="http://schemas.openxmlformats.org/officeDocument/2006/relationships/hyperlink" Target="https://login.consultant.ru/link/?req=doc&amp;base=RLAW127&amp;n=59602&amp;dst=100005" TargetMode="External"/><Relationship Id="rId44" Type="http://schemas.openxmlformats.org/officeDocument/2006/relationships/hyperlink" Target="https://login.consultant.ru/link/?req=doc&amp;base=RLAW127&amp;n=79986&amp;dst=100005" TargetMode="External"/><Relationship Id="rId52" Type="http://schemas.openxmlformats.org/officeDocument/2006/relationships/hyperlink" Target="https://login.consultant.ru/link/?req=doc&amp;base=RLAW127&amp;n=92573&amp;dst=100005" TargetMode="External"/><Relationship Id="rId60" Type="http://schemas.openxmlformats.org/officeDocument/2006/relationships/hyperlink" Target="https://login.consultant.ru/link/?req=doc&amp;base=RLAW127&amp;n=32269&amp;dst=100005" TargetMode="External"/><Relationship Id="rId65" Type="http://schemas.openxmlformats.org/officeDocument/2006/relationships/hyperlink" Target="https://login.consultant.ru/link/?req=doc&amp;base=RLAW127&amp;n=59658&amp;dst=100005" TargetMode="External"/><Relationship Id="rId73" Type="http://schemas.openxmlformats.org/officeDocument/2006/relationships/hyperlink" Target="https://login.consultant.ru/link/?req=doc&amp;base=RLAW127&amp;n=88441&amp;dst=100005" TargetMode="External"/><Relationship Id="rId78" Type="http://schemas.openxmlformats.org/officeDocument/2006/relationships/hyperlink" Target="https://login.consultant.ru/link/?req=doc&amp;base=RLAW127&amp;n=74544&amp;dst=100005" TargetMode="External"/><Relationship Id="rId81" Type="http://schemas.openxmlformats.org/officeDocument/2006/relationships/hyperlink" Target="https://login.consultant.ru/link/?req=doc&amp;base=RLAW127&amp;n=78472&amp;dst=100005" TargetMode="External"/><Relationship Id="rId86" Type="http://schemas.openxmlformats.org/officeDocument/2006/relationships/hyperlink" Target="https://login.consultant.ru/link/?req=doc&amp;base=RLAW127&amp;n=7034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2024-04-18T16:24:00Z</dcterms:created>
  <dcterms:modified xsi:type="dcterms:W3CDTF">2024-04-18T16:24:00Z</dcterms:modified>
</cp:coreProperties>
</file>